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3499" w14:textId="4E58CEFA" w:rsidR="006526C6" w:rsidRDefault="006526C6" w:rsidP="006526C6">
      <w:pPr>
        <w:rPr>
          <w:b/>
          <w:sz w:val="20"/>
          <w:szCs w:val="28"/>
        </w:rPr>
      </w:pPr>
      <w:r>
        <w:rPr>
          <w:b/>
          <w:noProof/>
          <w:sz w:val="20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 wp14:anchorId="79492C35" wp14:editId="636B9C5A">
            <wp:simplePos x="0" y="0"/>
            <wp:positionH relativeFrom="margin">
              <wp:posOffset>4415155</wp:posOffset>
            </wp:positionH>
            <wp:positionV relativeFrom="paragraph">
              <wp:posOffset>97155</wp:posOffset>
            </wp:positionV>
            <wp:extent cx="1199110" cy="8477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O_logo_azu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F0F1C" w14:textId="77777777" w:rsidR="00437B7B" w:rsidRDefault="00437B7B" w:rsidP="006526C6">
      <w:pPr>
        <w:spacing w:line="240" w:lineRule="auto"/>
        <w:rPr>
          <w:rFonts w:ascii="Regular Bold" w:hAnsi="Regular Bold"/>
          <w:b/>
          <w:sz w:val="20"/>
          <w:szCs w:val="28"/>
        </w:rPr>
      </w:pPr>
    </w:p>
    <w:p w14:paraId="5E92DD3B" w14:textId="77777777" w:rsidR="00366C20" w:rsidRDefault="00366C20" w:rsidP="006526C6">
      <w:pPr>
        <w:spacing w:line="240" w:lineRule="auto"/>
        <w:rPr>
          <w:rFonts w:ascii="Regular Bold" w:hAnsi="Regular Bold"/>
          <w:b/>
          <w:sz w:val="20"/>
          <w:szCs w:val="28"/>
        </w:rPr>
      </w:pPr>
    </w:p>
    <w:p w14:paraId="5BF0A5ED" w14:textId="256BF2E0" w:rsidR="00F14960" w:rsidRPr="003522EA" w:rsidRDefault="00F03DAB" w:rsidP="006526C6">
      <w:pPr>
        <w:spacing w:line="240" w:lineRule="auto"/>
        <w:rPr>
          <w:rFonts w:cstheme="minorHAnsi"/>
          <w:b/>
          <w:sz w:val="40"/>
          <w:szCs w:val="28"/>
        </w:rPr>
      </w:pPr>
      <w:r w:rsidRPr="003522EA">
        <w:rPr>
          <w:rFonts w:cstheme="minorHAnsi"/>
          <w:b/>
          <w:sz w:val="40"/>
          <w:szCs w:val="28"/>
        </w:rPr>
        <w:t xml:space="preserve">ANEXO </w:t>
      </w:r>
      <w:r w:rsidR="00AC4C87">
        <w:rPr>
          <w:rFonts w:cstheme="minorHAnsi"/>
          <w:b/>
          <w:sz w:val="40"/>
          <w:szCs w:val="28"/>
        </w:rPr>
        <w:t>B</w:t>
      </w:r>
    </w:p>
    <w:p w14:paraId="53236E57" w14:textId="77777777" w:rsidR="00437B7B" w:rsidRPr="003522EA" w:rsidRDefault="00437B7B" w:rsidP="006526C6">
      <w:pPr>
        <w:spacing w:line="240" w:lineRule="auto"/>
        <w:rPr>
          <w:rFonts w:cstheme="minorHAnsi"/>
          <w:b/>
          <w:sz w:val="20"/>
          <w:szCs w:val="28"/>
        </w:rPr>
      </w:pPr>
    </w:p>
    <w:p w14:paraId="7D6F40D8" w14:textId="77777777" w:rsidR="00AC4C87" w:rsidRDefault="00AC4C87" w:rsidP="003522EA">
      <w:pPr>
        <w:spacing w:line="240" w:lineRule="auto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Acordo de Parceria</w:t>
      </w:r>
    </w:p>
    <w:p w14:paraId="4B827485" w14:textId="77777777" w:rsidR="00437B7B" w:rsidRDefault="00437B7B" w:rsidP="002B1976">
      <w:pPr>
        <w:spacing w:after="0" w:line="240" w:lineRule="auto"/>
        <w:jc w:val="both"/>
      </w:pPr>
    </w:p>
    <w:p w14:paraId="0F1CB1AB" w14:textId="4BC1E4BF" w:rsidR="004377D6" w:rsidRPr="0097129A" w:rsidRDefault="006A2FA1" w:rsidP="00CB746F">
      <w:pPr>
        <w:spacing w:after="0"/>
        <w:jc w:val="both"/>
        <w:rPr>
          <w:rFonts w:cstheme="minorHAnsi"/>
          <w:sz w:val="16"/>
          <w:szCs w:val="20"/>
        </w:rPr>
      </w:pPr>
      <w:r w:rsidRPr="0097129A">
        <w:rPr>
          <w:rFonts w:cstheme="minorHAnsi"/>
          <w:b/>
          <w:sz w:val="24"/>
          <w:szCs w:val="28"/>
        </w:rPr>
        <w:t>PROGRAMA DE CONSUMO VIGIADO DO MUNICÍPIO DO PORTO - ESPAÇO PARA CONSUMO VIGIADO AMOVÍVEL</w:t>
      </w:r>
    </w:p>
    <w:p w14:paraId="5AD89BF3" w14:textId="77777777" w:rsidR="004377D6" w:rsidRPr="0097129A" w:rsidRDefault="004377D6" w:rsidP="00CB746F">
      <w:pPr>
        <w:spacing w:after="0"/>
        <w:jc w:val="both"/>
        <w:rPr>
          <w:rFonts w:cstheme="minorHAnsi"/>
          <w:sz w:val="16"/>
          <w:szCs w:val="20"/>
        </w:rPr>
      </w:pPr>
    </w:p>
    <w:p w14:paraId="287E1000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FE2C21" w14:textId="77777777" w:rsidR="0097129A" w:rsidRDefault="0097129A" w:rsidP="003615BF">
      <w:pPr>
        <w:spacing w:after="0" w:line="360" w:lineRule="auto"/>
        <w:jc w:val="both"/>
        <w:rPr>
          <w:rFonts w:cstheme="minorHAnsi"/>
          <w:b/>
          <w:bCs/>
          <w:sz w:val="24"/>
          <w:szCs w:val="20"/>
        </w:rPr>
      </w:pPr>
      <w:r w:rsidRPr="0097129A">
        <w:rPr>
          <w:rFonts w:cstheme="minorHAnsi"/>
          <w:b/>
          <w:bCs/>
          <w:sz w:val="24"/>
          <w:szCs w:val="20"/>
        </w:rPr>
        <w:t>ACORDO ENTRE PARCEIROS PARA O DESENVOLVIMENTO DO PROJETO DENOMINADO</w:t>
      </w:r>
      <w:r>
        <w:rPr>
          <w:rFonts w:cstheme="minorHAnsi"/>
          <w:b/>
          <w:bCs/>
          <w:sz w:val="24"/>
          <w:szCs w:val="20"/>
        </w:rPr>
        <w:t>: _________________________________________________________</w:t>
      </w:r>
      <w:r w:rsidRPr="0097129A">
        <w:rPr>
          <w:rFonts w:cstheme="minorHAnsi"/>
          <w:b/>
          <w:bCs/>
          <w:sz w:val="24"/>
          <w:szCs w:val="20"/>
        </w:rPr>
        <w:t xml:space="preserve"> </w:t>
      </w:r>
    </w:p>
    <w:p w14:paraId="1A3F1CC7" w14:textId="77777777" w:rsidR="0097129A" w:rsidRDefault="0097129A" w:rsidP="00166FD9">
      <w:pPr>
        <w:spacing w:after="0" w:line="360" w:lineRule="auto"/>
        <w:rPr>
          <w:rFonts w:cstheme="minorHAnsi"/>
          <w:b/>
          <w:bCs/>
          <w:sz w:val="24"/>
          <w:szCs w:val="20"/>
        </w:rPr>
      </w:pPr>
    </w:p>
    <w:p w14:paraId="1ACA6614" w14:textId="03C9777D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 xml:space="preserve">(os considerandos abaixo devem integrar uma fundamentação geral e sintética do </w:t>
      </w:r>
      <w:r>
        <w:rPr>
          <w:rFonts w:ascii="Calibri" w:hAnsi="Calibri" w:cs="Calibri"/>
          <w:sz w:val="28"/>
          <w:szCs w:val="16"/>
        </w:rPr>
        <w:t>A</w:t>
      </w:r>
      <w:r w:rsidRPr="0097129A">
        <w:rPr>
          <w:rFonts w:ascii="Calibri" w:hAnsi="Calibri" w:cs="Calibri"/>
          <w:sz w:val="28"/>
          <w:szCs w:val="16"/>
        </w:rPr>
        <w:t>cordo):</w:t>
      </w:r>
    </w:p>
    <w:p w14:paraId="023FAE2D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61BADE90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>Considerando que:</w:t>
      </w:r>
    </w:p>
    <w:p w14:paraId="10434C38" w14:textId="77777777" w:rsidR="003615BF" w:rsidRDefault="003615BF" w:rsidP="0097129A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</w:p>
    <w:p w14:paraId="58F91739" w14:textId="475DA9B8" w:rsidR="0097129A" w:rsidRDefault="0097129A" w:rsidP="0097129A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Pr="0097129A">
        <w:rPr>
          <w:rFonts w:ascii="Calibri" w:hAnsi="Calibri" w:cs="Calibri"/>
          <w:sz w:val="28"/>
          <w:szCs w:val="16"/>
        </w:rPr>
        <w:t>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XXXX</w:t>
      </w:r>
      <w:r w:rsidRPr="0097129A">
        <w:rPr>
          <w:rFonts w:ascii="Calibri" w:hAnsi="Calibri" w:cs="Calibri"/>
          <w:sz w:val="28"/>
          <w:szCs w:val="16"/>
        </w:rPr>
        <w:t>];</w:t>
      </w:r>
    </w:p>
    <w:p w14:paraId="01F50803" w14:textId="77777777" w:rsidR="0097129A" w:rsidRDefault="0097129A" w:rsidP="0097129A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Pr="0097129A">
        <w:rPr>
          <w:rFonts w:ascii="Calibri" w:hAnsi="Calibri" w:cs="Calibri"/>
          <w:sz w:val="28"/>
          <w:szCs w:val="16"/>
        </w:rPr>
        <w:t>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XXXX</w:t>
      </w:r>
      <w:r w:rsidRPr="0097129A">
        <w:rPr>
          <w:rFonts w:ascii="Calibri" w:hAnsi="Calibri" w:cs="Calibri"/>
          <w:sz w:val="28"/>
          <w:szCs w:val="16"/>
        </w:rPr>
        <w:t>];</w:t>
      </w:r>
    </w:p>
    <w:p w14:paraId="4A02B221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0AA62004" w14:textId="48DEF4D0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 xml:space="preserve">os parceiros abaixo assinados comprometem-se a desenvolver em conjunto o projeto 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[nome do projeto]</w:t>
      </w:r>
      <w:r w:rsidRPr="001A278C">
        <w:rPr>
          <w:rFonts w:ascii="Calibri" w:hAnsi="Calibri" w:cs="Calibri"/>
          <w:bCs/>
          <w:i/>
          <w:iCs/>
          <w:sz w:val="28"/>
          <w:szCs w:val="16"/>
        </w:rPr>
        <w:t>,</w:t>
      </w:r>
      <w:r>
        <w:rPr>
          <w:rFonts w:ascii="Calibri" w:hAnsi="Calibri" w:cs="Calibri"/>
          <w:b/>
          <w:bCs/>
          <w:i/>
          <w:iCs/>
          <w:sz w:val="28"/>
          <w:szCs w:val="16"/>
        </w:rPr>
        <w:t xml:space="preserve"> </w:t>
      </w:r>
      <w:r w:rsidRPr="0097129A">
        <w:rPr>
          <w:rFonts w:ascii="Calibri" w:hAnsi="Calibri" w:cs="Calibri"/>
          <w:sz w:val="28"/>
          <w:szCs w:val="16"/>
        </w:rPr>
        <w:t xml:space="preserve">sujeito a aprovação </w:t>
      </w:r>
      <w:r>
        <w:rPr>
          <w:rFonts w:ascii="Calibri" w:hAnsi="Calibri" w:cs="Calibri"/>
          <w:sz w:val="28"/>
          <w:szCs w:val="16"/>
        </w:rPr>
        <w:t xml:space="preserve">pelo Município do Porto, </w:t>
      </w:r>
      <w:r w:rsidRPr="0097129A">
        <w:rPr>
          <w:rFonts w:ascii="Calibri" w:hAnsi="Calibri" w:cs="Calibri"/>
          <w:sz w:val="28"/>
          <w:szCs w:val="16"/>
        </w:rPr>
        <w:t>através d</w:t>
      </w:r>
      <w:r>
        <w:rPr>
          <w:rFonts w:ascii="Calibri" w:hAnsi="Calibri" w:cs="Calibri"/>
          <w:sz w:val="28"/>
          <w:szCs w:val="16"/>
        </w:rPr>
        <w:t>as Condições de Atribuição de Financiamento ao Programa de Consumo</w:t>
      </w:r>
      <w:r w:rsidR="001A278C">
        <w:rPr>
          <w:rFonts w:ascii="Calibri" w:hAnsi="Calibri" w:cs="Calibri"/>
          <w:sz w:val="28"/>
          <w:szCs w:val="16"/>
        </w:rPr>
        <w:t xml:space="preserve"> Vigiado do Município do Porto -</w:t>
      </w:r>
      <w:r>
        <w:rPr>
          <w:rFonts w:ascii="Calibri" w:hAnsi="Calibri" w:cs="Calibri"/>
          <w:sz w:val="28"/>
          <w:szCs w:val="16"/>
        </w:rPr>
        <w:t xml:space="preserve"> Espaço para Consumo vigiado</w:t>
      </w:r>
      <w:r w:rsidRPr="0097129A">
        <w:rPr>
          <w:rFonts w:ascii="Calibri" w:hAnsi="Calibri" w:cs="Calibri"/>
          <w:sz w:val="28"/>
          <w:szCs w:val="16"/>
        </w:rPr>
        <w:t>;</w:t>
      </w:r>
    </w:p>
    <w:p w14:paraId="2226F0AD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4AEBF1AB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>é celebrado o presente acordo entre:</w:t>
      </w:r>
    </w:p>
    <w:p w14:paraId="286DEC25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58A2F846" w14:textId="2C62B2B2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>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Nome da entidade</w:t>
      </w:r>
      <w:r w:rsidRPr="0097129A">
        <w:rPr>
          <w:rFonts w:ascii="Calibri" w:hAnsi="Calibri" w:cs="Calibri"/>
          <w:sz w:val="28"/>
          <w:szCs w:val="16"/>
        </w:rPr>
        <w:t>], abreviadamente designada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acrónimo</w:t>
      </w:r>
      <w:r w:rsidRPr="0097129A">
        <w:rPr>
          <w:rFonts w:ascii="Calibri" w:hAnsi="Calibri" w:cs="Calibri"/>
          <w:sz w:val="28"/>
          <w:szCs w:val="16"/>
        </w:rPr>
        <w:t>], com sede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morada completa</w:t>
      </w:r>
      <w:r w:rsidRPr="0097129A">
        <w:rPr>
          <w:rFonts w:ascii="Calibri" w:hAnsi="Calibri" w:cs="Calibri"/>
          <w:sz w:val="28"/>
          <w:szCs w:val="16"/>
        </w:rPr>
        <w:t>], pessoa coletiva n.º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NIF</w:t>
      </w:r>
      <w:r w:rsidRPr="0097129A">
        <w:rPr>
          <w:rFonts w:ascii="Calibri" w:hAnsi="Calibri" w:cs="Calibri"/>
          <w:sz w:val="28"/>
          <w:szCs w:val="16"/>
        </w:rPr>
        <w:t xml:space="preserve">], adiante designada como </w:t>
      </w:r>
      <w:r w:rsidRPr="0097129A">
        <w:rPr>
          <w:rFonts w:ascii="Calibri" w:hAnsi="Calibri" w:cs="Calibri"/>
          <w:b/>
          <w:bCs/>
          <w:sz w:val="28"/>
          <w:szCs w:val="16"/>
        </w:rPr>
        <w:t>1º Outorgante</w:t>
      </w:r>
      <w:r w:rsidRPr="0097129A">
        <w:rPr>
          <w:rFonts w:ascii="Calibri" w:hAnsi="Calibri" w:cs="Calibri"/>
          <w:sz w:val="28"/>
          <w:szCs w:val="16"/>
        </w:rPr>
        <w:t xml:space="preserve">, legalmente representada por 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[Nome do Representante Legal da Entidade]</w:t>
      </w:r>
      <w:r w:rsidRPr="001A278C">
        <w:rPr>
          <w:rFonts w:ascii="Calibri" w:hAnsi="Calibri" w:cs="Calibri"/>
          <w:bCs/>
          <w:iCs/>
          <w:sz w:val="28"/>
          <w:szCs w:val="16"/>
        </w:rPr>
        <w:t>,</w:t>
      </w:r>
      <w:r w:rsidR="001A278C">
        <w:rPr>
          <w:rFonts w:ascii="Calibri" w:hAnsi="Calibri" w:cs="Calibri"/>
          <w:sz w:val="28"/>
          <w:szCs w:val="16"/>
        </w:rPr>
        <w:t xml:space="preserve"> </w:t>
      </w:r>
      <w:r w:rsidRPr="0097129A">
        <w:rPr>
          <w:rFonts w:ascii="Calibri" w:hAnsi="Calibri" w:cs="Calibri"/>
          <w:sz w:val="28"/>
          <w:szCs w:val="16"/>
        </w:rPr>
        <w:t>na qualidade de [</w:t>
      </w:r>
      <w:r w:rsidRPr="0097129A">
        <w:rPr>
          <w:rFonts w:ascii="Calibri" w:hAnsi="Calibri" w:cs="Calibri"/>
          <w:b/>
          <w:bCs/>
          <w:sz w:val="28"/>
          <w:szCs w:val="16"/>
        </w:rPr>
        <w:t>Cargo/Função</w:t>
      </w:r>
      <w:r w:rsidRPr="0097129A">
        <w:rPr>
          <w:rFonts w:ascii="Calibri" w:hAnsi="Calibri" w:cs="Calibri"/>
          <w:sz w:val="28"/>
          <w:szCs w:val="16"/>
        </w:rPr>
        <w:t xml:space="preserve">], que assume a coordenação da parceria, à qual é atribuída a designação de entidade </w:t>
      </w:r>
      <w:r>
        <w:rPr>
          <w:rFonts w:ascii="Calibri" w:hAnsi="Calibri" w:cs="Calibri"/>
          <w:sz w:val="28"/>
          <w:szCs w:val="16"/>
        </w:rPr>
        <w:t>gestora</w:t>
      </w:r>
      <w:r w:rsidRPr="0097129A">
        <w:rPr>
          <w:rFonts w:ascii="Calibri" w:hAnsi="Calibri" w:cs="Calibri"/>
          <w:sz w:val="28"/>
          <w:szCs w:val="16"/>
        </w:rPr>
        <w:t>;</w:t>
      </w:r>
    </w:p>
    <w:p w14:paraId="6A0C2F3A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16"/>
        </w:rPr>
      </w:pPr>
    </w:p>
    <w:p w14:paraId="7F1B7662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b/>
          <w:bCs/>
          <w:sz w:val="28"/>
          <w:szCs w:val="16"/>
        </w:rPr>
        <w:t>e</w:t>
      </w:r>
    </w:p>
    <w:p w14:paraId="707CB6DC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5B998F73" w14:textId="616E160D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lastRenderedPageBreak/>
        <w:t>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Nome da entidade</w:t>
      </w:r>
      <w:r w:rsidRPr="0097129A">
        <w:rPr>
          <w:rFonts w:ascii="Calibri" w:hAnsi="Calibri" w:cs="Calibri"/>
          <w:sz w:val="28"/>
          <w:szCs w:val="16"/>
        </w:rPr>
        <w:t>], abreviadamente designada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acrónimo</w:t>
      </w:r>
      <w:r w:rsidRPr="0097129A">
        <w:rPr>
          <w:rFonts w:ascii="Calibri" w:hAnsi="Calibri" w:cs="Calibri"/>
          <w:sz w:val="28"/>
          <w:szCs w:val="16"/>
        </w:rPr>
        <w:t>], com sede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morada completa</w:t>
      </w:r>
      <w:r w:rsidRPr="0097129A">
        <w:rPr>
          <w:rFonts w:ascii="Calibri" w:hAnsi="Calibri" w:cs="Calibri"/>
          <w:sz w:val="28"/>
          <w:szCs w:val="16"/>
        </w:rPr>
        <w:t>], pessoa coletiva n.º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NIF</w:t>
      </w:r>
      <w:r w:rsidRPr="0097129A">
        <w:rPr>
          <w:rFonts w:ascii="Calibri" w:hAnsi="Calibri" w:cs="Calibri"/>
          <w:sz w:val="28"/>
          <w:szCs w:val="16"/>
        </w:rPr>
        <w:t xml:space="preserve">], adiante designada como </w:t>
      </w:r>
      <w:r w:rsidRPr="0097129A">
        <w:rPr>
          <w:rFonts w:ascii="Calibri" w:hAnsi="Calibri" w:cs="Calibri"/>
          <w:b/>
          <w:bCs/>
          <w:sz w:val="28"/>
          <w:szCs w:val="16"/>
        </w:rPr>
        <w:t>2º Outorgante</w:t>
      </w:r>
      <w:r w:rsidRPr="0097129A">
        <w:rPr>
          <w:rFonts w:ascii="Calibri" w:hAnsi="Calibri" w:cs="Calibri"/>
          <w:sz w:val="28"/>
          <w:szCs w:val="16"/>
        </w:rPr>
        <w:t xml:space="preserve">, legalmente representada por 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[Nome do Representante Legal da Entidade]</w:t>
      </w:r>
      <w:r w:rsidRPr="001A278C">
        <w:rPr>
          <w:rFonts w:ascii="Calibri" w:hAnsi="Calibri" w:cs="Calibri"/>
          <w:bCs/>
          <w:iCs/>
          <w:sz w:val="28"/>
          <w:szCs w:val="16"/>
        </w:rPr>
        <w:t>,</w:t>
      </w:r>
      <w:r w:rsidR="001A278C">
        <w:rPr>
          <w:rFonts w:ascii="Calibri" w:hAnsi="Calibri" w:cs="Calibri"/>
          <w:sz w:val="28"/>
          <w:szCs w:val="16"/>
        </w:rPr>
        <w:t xml:space="preserve"> </w:t>
      </w:r>
      <w:r w:rsidRPr="0097129A">
        <w:rPr>
          <w:rFonts w:ascii="Calibri" w:hAnsi="Calibri" w:cs="Calibri"/>
          <w:sz w:val="28"/>
          <w:szCs w:val="16"/>
        </w:rPr>
        <w:t>na</w:t>
      </w:r>
      <w:r>
        <w:rPr>
          <w:rFonts w:ascii="Calibri" w:hAnsi="Calibri" w:cs="Calibri"/>
          <w:sz w:val="28"/>
          <w:szCs w:val="16"/>
        </w:rPr>
        <w:t xml:space="preserve"> </w:t>
      </w:r>
      <w:r w:rsidRPr="0097129A">
        <w:rPr>
          <w:rFonts w:ascii="Calibri" w:hAnsi="Calibri" w:cs="Calibri"/>
          <w:sz w:val="28"/>
          <w:szCs w:val="16"/>
        </w:rPr>
        <w:t>qualidade de [</w:t>
      </w:r>
      <w:r w:rsidRPr="0097129A">
        <w:rPr>
          <w:rFonts w:ascii="Calibri" w:hAnsi="Calibri" w:cs="Calibri"/>
          <w:b/>
          <w:bCs/>
          <w:sz w:val="28"/>
          <w:szCs w:val="16"/>
        </w:rPr>
        <w:t>Cargo/Função</w:t>
      </w:r>
      <w:r w:rsidRPr="0097129A">
        <w:rPr>
          <w:rFonts w:ascii="Calibri" w:hAnsi="Calibri" w:cs="Calibri"/>
          <w:sz w:val="28"/>
          <w:szCs w:val="16"/>
        </w:rPr>
        <w:t>];</w:t>
      </w:r>
    </w:p>
    <w:p w14:paraId="77B04B7A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16"/>
        </w:rPr>
      </w:pPr>
    </w:p>
    <w:p w14:paraId="2D2126BD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b/>
          <w:bCs/>
          <w:sz w:val="28"/>
          <w:szCs w:val="16"/>
        </w:rPr>
        <w:t>e</w:t>
      </w:r>
    </w:p>
    <w:p w14:paraId="414C8C9E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6BD7F314" w14:textId="5750E430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>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Nome da entidade</w:t>
      </w:r>
      <w:r w:rsidRPr="0097129A">
        <w:rPr>
          <w:rFonts w:ascii="Calibri" w:hAnsi="Calibri" w:cs="Calibri"/>
          <w:sz w:val="28"/>
          <w:szCs w:val="16"/>
        </w:rPr>
        <w:t>], abreviadamente designada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acrónimo</w:t>
      </w:r>
      <w:r w:rsidRPr="0097129A">
        <w:rPr>
          <w:rFonts w:ascii="Calibri" w:hAnsi="Calibri" w:cs="Calibri"/>
          <w:sz w:val="28"/>
          <w:szCs w:val="16"/>
        </w:rPr>
        <w:t>], com sede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morada completa</w:t>
      </w:r>
      <w:r w:rsidRPr="0097129A">
        <w:rPr>
          <w:rFonts w:ascii="Calibri" w:hAnsi="Calibri" w:cs="Calibri"/>
          <w:sz w:val="28"/>
          <w:szCs w:val="16"/>
        </w:rPr>
        <w:t>], pessoa coletiva n.º [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NIF</w:t>
      </w:r>
      <w:r w:rsidRPr="0097129A">
        <w:rPr>
          <w:rFonts w:ascii="Calibri" w:hAnsi="Calibri" w:cs="Calibri"/>
          <w:sz w:val="28"/>
          <w:szCs w:val="16"/>
        </w:rPr>
        <w:t xml:space="preserve">], adiante designada como </w:t>
      </w:r>
      <w:r w:rsidRPr="0097129A">
        <w:rPr>
          <w:rFonts w:ascii="Calibri" w:hAnsi="Calibri" w:cs="Calibri"/>
          <w:b/>
          <w:bCs/>
          <w:sz w:val="28"/>
          <w:szCs w:val="16"/>
        </w:rPr>
        <w:t>3º Outorgante</w:t>
      </w:r>
      <w:r w:rsidRPr="0097129A">
        <w:rPr>
          <w:rFonts w:ascii="Calibri" w:hAnsi="Calibri" w:cs="Calibri"/>
          <w:sz w:val="28"/>
          <w:szCs w:val="16"/>
        </w:rPr>
        <w:t xml:space="preserve">, legalmente representada por </w:t>
      </w:r>
      <w:r w:rsidRPr="0097129A">
        <w:rPr>
          <w:rFonts w:ascii="Calibri" w:hAnsi="Calibri" w:cs="Calibri"/>
          <w:b/>
          <w:bCs/>
          <w:i/>
          <w:iCs/>
          <w:sz w:val="28"/>
          <w:szCs w:val="16"/>
        </w:rPr>
        <w:t>[Nome do Representante Legal da Entidade]</w:t>
      </w:r>
      <w:r w:rsidRPr="001A278C">
        <w:rPr>
          <w:rFonts w:ascii="Calibri" w:hAnsi="Calibri" w:cs="Calibri"/>
          <w:bCs/>
          <w:iCs/>
          <w:sz w:val="28"/>
          <w:szCs w:val="16"/>
        </w:rPr>
        <w:t>,</w:t>
      </w:r>
      <w:r w:rsidR="001A278C">
        <w:rPr>
          <w:rFonts w:ascii="Calibri" w:hAnsi="Calibri" w:cs="Calibri"/>
          <w:sz w:val="28"/>
          <w:szCs w:val="16"/>
        </w:rPr>
        <w:t xml:space="preserve"> </w:t>
      </w:r>
      <w:r w:rsidRPr="0097129A">
        <w:rPr>
          <w:rFonts w:ascii="Calibri" w:hAnsi="Calibri" w:cs="Calibri"/>
          <w:sz w:val="28"/>
          <w:szCs w:val="16"/>
        </w:rPr>
        <w:t>na qualidade de [</w:t>
      </w:r>
      <w:r w:rsidRPr="0097129A">
        <w:rPr>
          <w:rFonts w:ascii="Calibri" w:hAnsi="Calibri" w:cs="Calibri"/>
          <w:b/>
          <w:bCs/>
          <w:sz w:val="28"/>
          <w:szCs w:val="16"/>
        </w:rPr>
        <w:t>Cargo/Função</w:t>
      </w:r>
      <w:r w:rsidRPr="0097129A">
        <w:rPr>
          <w:rFonts w:ascii="Calibri" w:hAnsi="Calibri" w:cs="Calibri"/>
          <w:sz w:val="28"/>
          <w:szCs w:val="16"/>
        </w:rPr>
        <w:t>];</w:t>
      </w:r>
    </w:p>
    <w:p w14:paraId="30BB68A2" w14:textId="77777777" w:rsid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56953EF9" w14:textId="441B6264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>(NOTA: acrescentar tantos outorgantes, quanto o número de parceiros</w:t>
      </w:r>
      <w:r>
        <w:rPr>
          <w:rFonts w:ascii="Calibri" w:hAnsi="Calibri" w:cs="Calibri"/>
          <w:sz w:val="28"/>
          <w:szCs w:val="16"/>
        </w:rPr>
        <w:t xml:space="preserve"> até ao montante máximo definido</w:t>
      </w:r>
      <w:r w:rsidRPr="0097129A">
        <w:rPr>
          <w:rFonts w:ascii="Calibri" w:hAnsi="Calibri" w:cs="Calibri"/>
          <w:sz w:val="28"/>
          <w:szCs w:val="16"/>
        </w:rPr>
        <w:t>)</w:t>
      </w:r>
    </w:p>
    <w:p w14:paraId="699A7110" w14:textId="77777777" w:rsidR="0097129A" w:rsidRDefault="0097129A" w:rsidP="0097129A">
      <w:pPr>
        <w:spacing w:after="0" w:line="360" w:lineRule="auto"/>
        <w:jc w:val="both"/>
        <w:rPr>
          <w:rFonts w:ascii="Calibri" w:hAnsi="Calibri" w:cs="Calibri"/>
          <w:sz w:val="28"/>
          <w:szCs w:val="16"/>
        </w:rPr>
      </w:pPr>
    </w:p>
    <w:p w14:paraId="37CFC8C1" w14:textId="369DC846" w:rsidR="0097129A" w:rsidRDefault="0097129A" w:rsidP="00CA0A70">
      <w:pPr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97129A">
        <w:rPr>
          <w:rFonts w:ascii="Calibri" w:hAnsi="Calibri" w:cs="Calibri"/>
          <w:sz w:val="28"/>
          <w:szCs w:val="16"/>
        </w:rPr>
        <w:t>O presente acordo entre parceiros, doravante designado de acordo, rege-se pelas seguintes cláusulas:</w:t>
      </w:r>
    </w:p>
    <w:p w14:paraId="77485452" w14:textId="77777777" w:rsidR="0097129A" w:rsidRDefault="0097129A" w:rsidP="0097129A">
      <w:pPr>
        <w:spacing w:after="0" w:line="360" w:lineRule="auto"/>
        <w:jc w:val="both"/>
        <w:rPr>
          <w:rFonts w:ascii="Calibri" w:hAnsi="Calibri" w:cs="Calibri"/>
          <w:sz w:val="28"/>
          <w:szCs w:val="16"/>
        </w:rPr>
      </w:pPr>
    </w:p>
    <w:p w14:paraId="0DC1C354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D6F2CAE" w14:textId="77777777" w:rsidR="0097129A" w:rsidRPr="0097129A" w:rsidRDefault="0097129A" w:rsidP="00CA0A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97129A">
        <w:rPr>
          <w:rFonts w:cstheme="minorHAnsi"/>
          <w:b/>
          <w:bCs/>
          <w:sz w:val="28"/>
          <w:szCs w:val="28"/>
        </w:rPr>
        <w:t>CLAÚSULA PRIMEIRA</w:t>
      </w:r>
    </w:p>
    <w:p w14:paraId="0D11EDC6" w14:textId="77777777" w:rsidR="0097129A" w:rsidRPr="00CA0A70" w:rsidRDefault="0097129A" w:rsidP="00CA0A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sz w:val="28"/>
          <w:szCs w:val="28"/>
        </w:rPr>
      </w:pPr>
      <w:r w:rsidRPr="0097129A">
        <w:rPr>
          <w:rFonts w:cstheme="minorHAnsi"/>
          <w:iCs/>
          <w:sz w:val="28"/>
          <w:szCs w:val="28"/>
        </w:rPr>
        <w:t>(Objeto)</w:t>
      </w:r>
    </w:p>
    <w:p w14:paraId="0E2AE245" w14:textId="77777777" w:rsidR="00CA0A70" w:rsidRPr="0097129A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3DB8140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7129A">
        <w:rPr>
          <w:rFonts w:cstheme="minorHAnsi"/>
          <w:sz w:val="28"/>
          <w:szCs w:val="28"/>
        </w:rPr>
        <w:t>O presente acordo tem por finalidade:</w:t>
      </w:r>
    </w:p>
    <w:p w14:paraId="16FA3032" w14:textId="092E9479" w:rsidR="0097129A" w:rsidRDefault="0097129A" w:rsidP="0097129A">
      <w:pPr>
        <w:autoSpaceDE w:val="0"/>
        <w:autoSpaceDN w:val="0"/>
        <w:adjustRightInd w:val="0"/>
        <w:spacing w:after="13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. </w:t>
      </w:r>
      <w:r w:rsidRPr="0097129A">
        <w:rPr>
          <w:rFonts w:cstheme="minorHAnsi"/>
          <w:sz w:val="28"/>
          <w:szCs w:val="28"/>
        </w:rPr>
        <w:t>[</w:t>
      </w:r>
      <w:r w:rsidRPr="0097129A">
        <w:rPr>
          <w:rFonts w:cstheme="minorHAnsi"/>
          <w:b/>
          <w:bCs/>
          <w:i/>
          <w:iCs/>
          <w:sz w:val="28"/>
          <w:szCs w:val="28"/>
        </w:rPr>
        <w:t>XXXX</w:t>
      </w:r>
      <w:r w:rsidRPr="0097129A">
        <w:rPr>
          <w:rFonts w:cstheme="minorHAnsi"/>
          <w:sz w:val="28"/>
          <w:szCs w:val="28"/>
        </w:rPr>
        <w:t>];</w:t>
      </w:r>
    </w:p>
    <w:p w14:paraId="1717ADA2" w14:textId="29B71AEF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7129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97129A">
        <w:rPr>
          <w:rFonts w:cstheme="minorHAnsi"/>
          <w:sz w:val="28"/>
          <w:szCs w:val="28"/>
        </w:rPr>
        <w:t>[</w:t>
      </w:r>
      <w:r w:rsidRPr="0097129A">
        <w:rPr>
          <w:rFonts w:cstheme="minorHAnsi"/>
          <w:b/>
          <w:bCs/>
          <w:i/>
          <w:iCs/>
          <w:sz w:val="28"/>
          <w:szCs w:val="28"/>
        </w:rPr>
        <w:t>XXXX</w:t>
      </w:r>
      <w:r w:rsidRPr="0097129A">
        <w:rPr>
          <w:rFonts w:cstheme="minorHAnsi"/>
          <w:sz w:val="28"/>
          <w:szCs w:val="28"/>
        </w:rPr>
        <w:t>];</w:t>
      </w:r>
    </w:p>
    <w:p w14:paraId="026CCD90" w14:textId="77777777" w:rsidR="0097129A" w:rsidRPr="0097129A" w:rsidRDefault="0097129A" w:rsidP="0097129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316B926" w14:textId="77777777" w:rsidR="0097129A" w:rsidRPr="0097129A" w:rsidRDefault="0097129A" w:rsidP="00CA0A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97129A">
        <w:rPr>
          <w:rFonts w:cstheme="minorHAnsi"/>
          <w:b/>
          <w:bCs/>
          <w:sz w:val="28"/>
          <w:szCs w:val="28"/>
        </w:rPr>
        <w:t>CLAÚSULA SEGUNDA</w:t>
      </w:r>
    </w:p>
    <w:p w14:paraId="39C9A440" w14:textId="4D515E8B" w:rsidR="0097129A" w:rsidRPr="00CA0A70" w:rsidRDefault="001A278C" w:rsidP="00CA0A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(Fundamento da P</w:t>
      </w:r>
      <w:r w:rsidR="0097129A" w:rsidRPr="0097129A">
        <w:rPr>
          <w:rFonts w:cstheme="minorHAnsi"/>
          <w:iCs/>
          <w:sz w:val="28"/>
          <w:szCs w:val="28"/>
        </w:rPr>
        <w:t>arceria)</w:t>
      </w:r>
    </w:p>
    <w:p w14:paraId="1E371D94" w14:textId="77777777" w:rsidR="00CA0A70" w:rsidRPr="0097129A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7AEF3A2" w14:textId="4C5978F0" w:rsidR="0097129A" w:rsidRDefault="0097129A" w:rsidP="00CA0A70">
      <w:pPr>
        <w:autoSpaceDE w:val="0"/>
        <w:autoSpaceDN w:val="0"/>
        <w:adjustRightInd w:val="0"/>
        <w:spacing w:after="6" w:line="240" w:lineRule="auto"/>
        <w:jc w:val="both"/>
        <w:rPr>
          <w:rFonts w:cstheme="minorHAnsi"/>
          <w:sz w:val="28"/>
          <w:szCs w:val="28"/>
        </w:rPr>
      </w:pPr>
      <w:r w:rsidRPr="0097129A">
        <w:rPr>
          <w:rFonts w:cstheme="minorHAnsi"/>
          <w:sz w:val="28"/>
          <w:szCs w:val="28"/>
        </w:rPr>
        <w:t xml:space="preserve">1. O perfil das entidades signatárias do presente acordo encontra-se sintetizado no </w:t>
      </w:r>
      <w:r w:rsidR="00E61CC2" w:rsidRPr="00E61CC2">
        <w:rPr>
          <w:rFonts w:cstheme="minorHAnsi"/>
          <w:sz w:val="28"/>
          <w:szCs w:val="28"/>
        </w:rPr>
        <w:t>Anexo I</w:t>
      </w:r>
      <w:r w:rsidRPr="0097129A">
        <w:rPr>
          <w:rFonts w:cstheme="minorHAnsi"/>
          <w:sz w:val="28"/>
          <w:szCs w:val="28"/>
        </w:rPr>
        <w:t xml:space="preserve">, tendo em vista a prossecução das finalidades descritas na cláusula anterior. </w:t>
      </w:r>
    </w:p>
    <w:p w14:paraId="43766632" w14:textId="77777777" w:rsidR="00CA0A70" w:rsidRPr="0097129A" w:rsidRDefault="00CA0A70" w:rsidP="00CA0A70">
      <w:pPr>
        <w:autoSpaceDE w:val="0"/>
        <w:autoSpaceDN w:val="0"/>
        <w:adjustRightInd w:val="0"/>
        <w:spacing w:after="6" w:line="240" w:lineRule="auto"/>
        <w:jc w:val="both"/>
        <w:rPr>
          <w:rFonts w:cstheme="minorHAnsi"/>
          <w:sz w:val="28"/>
          <w:szCs w:val="28"/>
        </w:rPr>
      </w:pPr>
    </w:p>
    <w:p w14:paraId="5DC55329" w14:textId="0A0E8646" w:rsidR="0097129A" w:rsidRDefault="0097129A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7129A">
        <w:rPr>
          <w:rFonts w:cstheme="minorHAnsi"/>
          <w:sz w:val="28"/>
          <w:szCs w:val="28"/>
        </w:rPr>
        <w:t>2. Ao trabalharem em conjunto para o desenvolvimento das atividades abaixo indicadas, os parceiros reconhecem que contribuem para o projeto nos term</w:t>
      </w:r>
      <w:r w:rsidR="00CA0A70">
        <w:rPr>
          <w:rFonts w:cstheme="minorHAnsi"/>
          <w:sz w:val="28"/>
          <w:szCs w:val="28"/>
        </w:rPr>
        <w:t>os descritos no quadro seguinte:</w:t>
      </w:r>
    </w:p>
    <w:p w14:paraId="36C3A144" w14:textId="77777777" w:rsidR="00CA0A70" w:rsidRPr="0097129A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637"/>
        <w:gridCol w:w="2639"/>
      </w:tblGrid>
      <w:tr w:rsidR="0097129A" w:rsidRPr="0097129A" w14:paraId="69B28A0A" w14:textId="77777777" w:rsidTr="00211FF7">
        <w:trPr>
          <w:trHeight w:val="80"/>
        </w:trPr>
        <w:tc>
          <w:tcPr>
            <w:tcW w:w="2637" w:type="dxa"/>
            <w:tcBorders>
              <w:bottom w:val="single" w:sz="4" w:space="0" w:color="auto"/>
            </w:tcBorders>
          </w:tcPr>
          <w:p w14:paraId="76142668" w14:textId="77777777" w:rsidR="0097129A" w:rsidRPr="0097129A" w:rsidRDefault="0097129A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PARCEIROS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7E124DCD" w14:textId="77777777" w:rsidR="0097129A" w:rsidRPr="0097129A" w:rsidRDefault="0097129A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>BREVE DESCRIÇÃO DAS ATIVIDADES DE CADA PARCEIRO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6A41D35D" w14:textId="77777777" w:rsidR="0097129A" w:rsidRDefault="0097129A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>PRINCIPAIS CONTRIBUTOS PARA O PROJETO</w:t>
            </w:r>
          </w:p>
          <w:p w14:paraId="1F3FB294" w14:textId="77777777" w:rsidR="00CA0A70" w:rsidRPr="0097129A" w:rsidRDefault="00CA0A70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211FF7" w:rsidRPr="0097129A" w14:paraId="542846BB" w14:textId="77777777" w:rsidTr="00211FF7">
        <w:trPr>
          <w:trHeight w:val="80"/>
        </w:trPr>
        <w:tc>
          <w:tcPr>
            <w:tcW w:w="2637" w:type="dxa"/>
            <w:tcBorders>
              <w:bottom w:val="single" w:sz="4" w:space="0" w:color="auto"/>
            </w:tcBorders>
          </w:tcPr>
          <w:p w14:paraId="7C3267BB" w14:textId="101BFE25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1º outorgante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34C27D20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244708C6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1FF7" w:rsidRPr="0097129A" w14:paraId="68B85FEE" w14:textId="77777777" w:rsidTr="00211FF7">
        <w:trPr>
          <w:trHeight w:val="80"/>
        </w:trPr>
        <w:tc>
          <w:tcPr>
            <w:tcW w:w="2637" w:type="dxa"/>
            <w:tcBorders>
              <w:bottom w:val="single" w:sz="4" w:space="0" w:color="auto"/>
            </w:tcBorders>
          </w:tcPr>
          <w:p w14:paraId="049E769C" w14:textId="340A05B9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2º outorgante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4E38F6CB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A60A575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1FF7" w:rsidRPr="0097129A" w14:paraId="07C00A27" w14:textId="77777777" w:rsidTr="00211FF7">
        <w:trPr>
          <w:trHeight w:val="80"/>
        </w:trPr>
        <w:tc>
          <w:tcPr>
            <w:tcW w:w="2637" w:type="dxa"/>
            <w:tcBorders>
              <w:bottom w:val="single" w:sz="4" w:space="0" w:color="auto"/>
            </w:tcBorders>
          </w:tcPr>
          <w:p w14:paraId="5E9ADB33" w14:textId="3CD1D399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3º outorgante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75D8196D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E546BFF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11FF7" w:rsidRPr="0097129A" w14:paraId="274CE458" w14:textId="77777777" w:rsidTr="00211FF7">
        <w:trPr>
          <w:trHeight w:val="80"/>
        </w:trPr>
        <w:tc>
          <w:tcPr>
            <w:tcW w:w="2637" w:type="dxa"/>
            <w:tcBorders>
              <w:bottom w:val="single" w:sz="4" w:space="0" w:color="auto"/>
            </w:tcBorders>
          </w:tcPr>
          <w:p w14:paraId="0BAC2046" w14:textId="74FC24AA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129A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n. outorgante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655ED001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015EA782" w14:textId="77777777" w:rsidR="00211FF7" w:rsidRPr="0097129A" w:rsidRDefault="00211FF7" w:rsidP="009712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CD7C6E0" w14:textId="77777777" w:rsidR="0097129A" w:rsidRPr="0097129A" w:rsidRDefault="0097129A" w:rsidP="0097129A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4C075982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3. Para a implementação das atividades previstas no número anterior, os parceiros terão direito a receber os valores estimados no quadro seguinte, por entidade envolvida, nos termos aprese</w:t>
      </w:r>
      <w:r>
        <w:rPr>
          <w:rFonts w:ascii="Calibri" w:hAnsi="Calibri" w:cs="Calibri"/>
          <w:sz w:val="28"/>
          <w:szCs w:val="16"/>
        </w:rPr>
        <w:t xml:space="preserve">ntados na respetiva candidatura: </w:t>
      </w:r>
    </w:p>
    <w:p w14:paraId="3A141F8A" w14:textId="5101B049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3146"/>
      </w:tblGrid>
      <w:tr w:rsidR="00CA0A70" w:rsidRPr="00CA0A70" w14:paraId="62B5FAB5" w14:textId="77777777" w:rsidTr="00EF506D">
        <w:trPr>
          <w:trHeight w:val="80"/>
        </w:trPr>
        <w:tc>
          <w:tcPr>
            <w:tcW w:w="3146" w:type="dxa"/>
          </w:tcPr>
          <w:p w14:paraId="310ACF8B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b/>
                <w:bCs/>
                <w:color w:val="000000"/>
                <w:sz w:val="28"/>
                <w:szCs w:val="16"/>
              </w:rPr>
              <w:t xml:space="preserve">Parceiro </w:t>
            </w:r>
          </w:p>
        </w:tc>
        <w:tc>
          <w:tcPr>
            <w:tcW w:w="3146" w:type="dxa"/>
          </w:tcPr>
          <w:p w14:paraId="06C8DC3E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b/>
                <w:bCs/>
                <w:color w:val="000000"/>
                <w:sz w:val="28"/>
                <w:szCs w:val="16"/>
              </w:rPr>
              <w:t xml:space="preserve">Custo estimado (€) </w:t>
            </w:r>
          </w:p>
        </w:tc>
      </w:tr>
      <w:tr w:rsidR="00CA0A70" w:rsidRPr="00CA0A70" w14:paraId="2004AAD2" w14:textId="77777777" w:rsidTr="00EF506D">
        <w:trPr>
          <w:trHeight w:val="80"/>
        </w:trPr>
        <w:tc>
          <w:tcPr>
            <w:tcW w:w="3146" w:type="dxa"/>
          </w:tcPr>
          <w:p w14:paraId="7A5FD6D4" w14:textId="5FA95675" w:rsidR="00CA0A70" w:rsidRPr="00CA0A70" w:rsidRDefault="001A278C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>
              <w:rPr>
                <w:rFonts w:ascii="Calibri" w:hAnsi="Calibri" w:cs="Calibri"/>
                <w:color w:val="000000"/>
                <w:sz w:val="28"/>
                <w:szCs w:val="16"/>
              </w:rPr>
              <w:t>1</w:t>
            </w:r>
            <w:r w:rsidR="00CA0A70" w:rsidRPr="00CA0A70">
              <w:rPr>
                <w:rFonts w:ascii="Calibri" w:hAnsi="Calibri" w:cs="Calibri"/>
                <w:color w:val="000000"/>
                <w:sz w:val="28"/>
                <w:szCs w:val="16"/>
              </w:rPr>
              <w:t xml:space="preserve">º outorgante </w:t>
            </w:r>
          </w:p>
        </w:tc>
        <w:tc>
          <w:tcPr>
            <w:tcW w:w="3146" w:type="dxa"/>
          </w:tcPr>
          <w:p w14:paraId="49C1847E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[</w:t>
            </w:r>
            <w:r w:rsidRPr="00CA0A7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16"/>
              </w:rPr>
              <w:t>XXXX</w:t>
            </w: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]</w:t>
            </w:r>
          </w:p>
        </w:tc>
      </w:tr>
      <w:tr w:rsidR="00CA0A70" w:rsidRPr="00CA0A70" w14:paraId="66CA44C3" w14:textId="77777777" w:rsidTr="00EF506D">
        <w:trPr>
          <w:trHeight w:val="80"/>
        </w:trPr>
        <w:tc>
          <w:tcPr>
            <w:tcW w:w="3146" w:type="dxa"/>
          </w:tcPr>
          <w:p w14:paraId="6E19F3FB" w14:textId="41D48522" w:rsidR="00CA0A70" w:rsidRPr="00CA0A70" w:rsidRDefault="001A278C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>
              <w:rPr>
                <w:rFonts w:ascii="Calibri" w:hAnsi="Calibri" w:cs="Calibri"/>
                <w:color w:val="000000"/>
                <w:sz w:val="28"/>
                <w:szCs w:val="16"/>
              </w:rPr>
              <w:t>2</w:t>
            </w:r>
            <w:r w:rsidR="00CA0A70" w:rsidRPr="00CA0A70">
              <w:rPr>
                <w:rFonts w:ascii="Calibri" w:hAnsi="Calibri" w:cs="Calibri"/>
                <w:color w:val="000000"/>
                <w:sz w:val="28"/>
                <w:szCs w:val="16"/>
              </w:rPr>
              <w:t xml:space="preserve">º outorgante </w:t>
            </w:r>
          </w:p>
        </w:tc>
        <w:tc>
          <w:tcPr>
            <w:tcW w:w="3146" w:type="dxa"/>
          </w:tcPr>
          <w:p w14:paraId="74B1DF23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[</w:t>
            </w:r>
            <w:r w:rsidRPr="00CA0A7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16"/>
              </w:rPr>
              <w:t>XXXX</w:t>
            </w: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]</w:t>
            </w:r>
          </w:p>
        </w:tc>
      </w:tr>
      <w:tr w:rsidR="00CA0A70" w:rsidRPr="00CA0A70" w14:paraId="1FEB6ECA" w14:textId="77777777" w:rsidTr="00EF506D">
        <w:trPr>
          <w:trHeight w:val="80"/>
        </w:trPr>
        <w:tc>
          <w:tcPr>
            <w:tcW w:w="3146" w:type="dxa"/>
          </w:tcPr>
          <w:p w14:paraId="78BCE133" w14:textId="6AF187B6" w:rsidR="00CA0A70" w:rsidRPr="00CA0A70" w:rsidRDefault="001A278C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>
              <w:rPr>
                <w:rFonts w:ascii="Calibri" w:hAnsi="Calibri" w:cs="Calibri"/>
                <w:color w:val="000000"/>
                <w:sz w:val="28"/>
                <w:szCs w:val="16"/>
              </w:rPr>
              <w:t>3</w:t>
            </w:r>
            <w:r w:rsidR="00CA0A70" w:rsidRPr="00CA0A70">
              <w:rPr>
                <w:rFonts w:ascii="Calibri" w:hAnsi="Calibri" w:cs="Calibri"/>
                <w:color w:val="000000"/>
                <w:sz w:val="28"/>
                <w:szCs w:val="16"/>
              </w:rPr>
              <w:t xml:space="preserve">º outorgante </w:t>
            </w:r>
          </w:p>
        </w:tc>
        <w:tc>
          <w:tcPr>
            <w:tcW w:w="3146" w:type="dxa"/>
          </w:tcPr>
          <w:p w14:paraId="0118651B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[</w:t>
            </w:r>
            <w:r w:rsidRPr="00CA0A7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16"/>
              </w:rPr>
              <w:t>XXXX</w:t>
            </w: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]</w:t>
            </w:r>
          </w:p>
        </w:tc>
      </w:tr>
      <w:tr w:rsidR="00CA0A70" w:rsidRPr="00CA0A70" w14:paraId="1D6D6D1F" w14:textId="77777777" w:rsidTr="00EF506D">
        <w:trPr>
          <w:trHeight w:val="80"/>
        </w:trPr>
        <w:tc>
          <w:tcPr>
            <w:tcW w:w="3146" w:type="dxa"/>
          </w:tcPr>
          <w:p w14:paraId="2605F4C8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 xml:space="preserve">n. outorgante </w:t>
            </w:r>
          </w:p>
        </w:tc>
        <w:tc>
          <w:tcPr>
            <w:tcW w:w="3146" w:type="dxa"/>
          </w:tcPr>
          <w:p w14:paraId="4D8C60E1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[</w:t>
            </w:r>
            <w:r w:rsidRPr="00CA0A7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16"/>
              </w:rPr>
              <w:t>XXXX</w:t>
            </w: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]</w:t>
            </w:r>
          </w:p>
        </w:tc>
      </w:tr>
      <w:tr w:rsidR="00CA0A70" w:rsidRPr="00CA0A70" w14:paraId="3BA83A7B" w14:textId="77777777" w:rsidTr="00EF506D">
        <w:trPr>
          <w:trHeight w:val="80"/>
        </w:trPr>
        <w:tc>
          <w:tcPr>
            <w:tcW w:w="3146" w:type="dxa"/>
          </w:tcPr>
          <w:p w14:paraId="0A000419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 xml:space="preserve">Total </w:t>
            </w:r>
          </w:p>
        </w:tc>
        <w:tc>
          <w:tcPr>
            <w:tcW w:w="3146" w:type="dxa"/>
          </w:tcPr>
          <w:p w14:paraId="3DA9F1A6" w14:textId="77777777" w:rsidR="00CA0A70" w:rsidRPr="00CA0A70" w:rsidRDefault="00CA0A70" w:rsidP="00CA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16"/>
              </w:rPr>
            </w:pP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[</w:t>
            </w:r>
            <w:r w:rsidRPr="00CA0A70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16"/>
              </w:rPr>
              <w:t>XXXX</w:t>
            </w:r>
            <w:r w:rsidRPr="00CA0A70">
              <w:rPr>
                <w:rFonts w:ascii="Calibri" w:hAnsi="Calibri" w:cs="Calibri"/>
                <w:color w:val="000000"/>
                <w:sz w:val="28"/>
                <w:szCs w:val="16"/>
              </w:rPr>
              <w:t>]</w:t>
            </w:r>
          </w:p>
        </w:tc>
      </w:tr>
    </w:tbl>
    <w:p w14:paraId="39555B72" w14:textId="77777777" w:rsidR="0097129A" w:rsidRDefault="0097129A" w:rsidP="00166FD9">
      <w:pPr>
        <w:spacing w:after="0" w:line="360" w:lineRule="auto"/>
        <w:rPr>
          <w:rFonts w:cstheme="minorHAnsi"/>
          <w:b/>
          <w:bCs/>
          <w:sz w:val="48"/>
          <w:szCs w:val="28"/>
        </w:rPr>
      </w:pPr>
    </w:p>
    <w:p w14:paraId="6F397C87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B6B31E5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b/>
          <w:bCs/>
          <w:sz w:val="28"/>
          <w:szCs w:val="16"/>
        </w:rPr>
        <w:t>CLAÚSULA TERCEIRA</w:t>
      </w:r>
    </w:p>
    <w:p w14:paraId="2A65D291" w14:textId="73DBEC7F" w:rsidR="00CA0A70" w:rsidRDefault="001A278C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  <w:sz w:val="28"/>
          <w:szCs w:val="16"/>
        </w:rPr>
      </w:pPr>
      <w:r>
        <w:rPr>
          <w:rFonts w:ascii="Calibri" w:hAnsi="Calibri" w:cs="Calibri"/>
          <w:iCs/>
          <w:sz w:val="28"/>
          <w:szCs w:val="16"/>
        </w:rPr>
        <w:t>(Obrigações da E</w:t>
      </w:r>
      <w:r w:rsidR="00CA0A70" w:rsidRPr="00CA0A70">
        <w:rPr>
          <w:rFonts w:ascii="Calibri" w:hAnsi="Calibri" w:cs="Calibri"/>
          <w:iCs/>
          <w:sz w:val="28"/>
          <w:szCs w:val="16"/>
        </w:rPr>
        <w:t xml:space="preserve">ntidade </w:t>
      </w:r>
      <w:r>
        <w:rPr>
          <w:rFonts w:ascii="Calibri" w:hAnsi="Calibri" w:cs="Calibri"/>
          <w:iCs/>
          <w:sz w:val="28"/>
          <w:szCs w:val="16"/>
        </w:rPr>
        <w:t>G</w:t>
      </w:r>
      <w:r w:rsidR="003615BF">
        <w:rPr>
          <w:rFonts w:ascii="Calibri" w:hAnsi="Calibri" w:cs="Calibri"/>
          <w:iCs/>
          <w:sz w:val="28"/>
          <w:szCs w:val="16"/>
        </w:rPr>
        <w:t>estora</w:t>
      </w:r>
      <w:r w:rsidR="00CA0A70" w:rsidRPr="00CA0A70">
        <w:rPr>
          <w:rFonts w:ascii="Calibri" w:hAnsi="Calibri" w:cs="Calibri"/>
          <w:iCs/>
          <w:sz w:val="28"/>
          <w:szCs w:val="16"/>
        </w:rPr>
        <w:t>)</w:t>
      </w:r>
    </w:p>
    <w:p w14:paraId="359DC731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</w:p>
    <w:p w14:paraId="1F4BDD3E" w14:textId="660F1D82" w:rsidR="00CA0A70" w:rsidRDefault="003615BF" w:rsidP="00E61C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A entidade gestora </w:t>
      </w:r>
      <w:r w:rsidR="00CA0A70" w:rsidRPr="00CA0A70">
        <w:rPr>
          <w:rFonts w:ascii="Calibri" w:hAnsi="Calibri" w:cs="Calibri"/>
          <w:sz w:val="28"/>
          <w:szCs w:val="16"/>
        </w:rPr>
        <w:t>do projeto, a [</w:t>
      </w:r>
      <w:r>
        <w:rPr>
          <w:rFonts w:ascii="Calibri" w:hAnsi="Calibri" w:cs="Calibri"/>
          <w:b/>
          <w:bCs/>
          <w:i/>
          <w:iCs/>
          <w:sz w:val="28"/>
          <w:szCs w:val="16"/>
        </w:rPr>
        <w:t>Nome da Entidade gestora</w:t>
      </w:r>
      <w:r w:rsidR="00CA0A70" w:rsidRPr="00CA0A70">
        <w:rPr>
          <w:rFonts w:ascii="Calibri" w:hAnsi="Calibri" w:cs="Calibri"/>
          <w:sz w:val="28"/>
          <w:szCs w:val="16"/>
        </w:rPr>
        <w:t>] assume as seguintes responsabilidades específicas:</w:t>
      </w:r>
    </w:p>
    <w:p w14:paraId="479CEE59" w14:textId="77777777" w:rsidR="00CA0A70" w:rsidRPr="00CA0A70" w:rsidRDefault="00CA0A70" w:rsidP="00E61C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3C7361D3" w14:textId="06B42453" w:rsidR="00CA0A70" w:rsidRDefault="00CA0A70" w:rsidP="00E61CC2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Pr="00CA0A70">
        <w:rPr>
          <w:rFonts w:ascii="Calibri" w:hAnsi="Calibri" w:cs="Calibri"/>
          <w:sz w:val="28"/>
          <w:szCs w:val="16"/>
        </w:rPr>
        <w:t xml:space="preserve">Assinar o </w:t>
      </w:r>
      <w:r w:rsidR="003615BF">
        <w:rPr>
          <w:rFonts w:ascii="Calibri" w:hAnsi="Calibri" w:cs="Calibri"/>
          <w:sz w:val="28"/>
          <w:szCs w:val="16"/>
        </w:rPr>
        <w:t xml:space="preserve">Contrato com o Município do Porto, </w:t>
      </w:r>
      <w:r w:rsidRPr="00CA0A70">
        <w:rPr>
          <w:rFonts w:ascii="Calibri" w:hAnsi="Calibri" w:cs="Calibri"/>
          <w:sz w:val="28"/>
          <w:szCs w:val="16"/>
        </w:rPr>
        <w:t>os pedidos de pagamento e demais documentos a apres</w:t>
      </w:r>
      <w:r w:rsidR="003615BF">
        <w:rPr>
          <w:rFonts w:ascii="Calibri" w:hAnsi="Calibri" w:cs="Calibri"/>
          <w:sz w:val="28"/>
          <w:szCs w:val="16"/>
        </w:rPr>
        <w:t>entar ao Município do Porto</w:t>
      </w:r>
      <w:r w:rsidRPr="00CA0A70">
        <w:rPr>
          <w:rFonts w:ascii="Calibri" w:hAnsi="Calibri" w:cs="Calibri"/>
          <w:sz w:val="28"/>
          <w:szCs w:val="16"/>
        </w:rPr>
        <w:t>;</w:t>
      </w:r>
    </w:p>
    <w:p w14:paraId="3D43CB07" w14:textId="77777777" w:rsidR="00E61CC2" w:rsidRPr="00CA0A70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317CAE60" w14:textId="379752C0" w:rsidR="00CA0A70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3615BF">
        <w:rPr>
          <w:rFonts w:ascii="Calibri" w:hAnsi="Calibri" w:cs="Calibri"/>
          <w:sz w:val="28"/>
          <w:szCs w:val="16"/>
        </w:rPr>
        <w:t>Assegurar a articulação com o Município do Porto, a Comissão de Implementação</w:t>
      </w:r>
      <w:r w:rsidR="00DD26D7">
        <w:rPr>
          <w:rFonts w:ascii="Calibri" w:hAnsi="Calibri" w:cs="Calibri"/>
          <w:sz w:val="28"/>
          <w:szCs w:val="16"/>
        </w:rPr>
        <w:t>, Avaliação e Acompanhamento do Programa</w:t>
      </w:r>
      <w:r w:rsidR="00CA0A70" w:rsidRPr="00CA0A70">
        <w:rPr>
          <w:rFonts w:ascii="Calibri" w:hAnsi="Calibri" w:cs="Calibri"/>
          <w:sz w:val="28"/>
          <w:szCs w:val="16"/>
        </w:rPr>
        <w:t xml:space="preserve"> e com as várias entidades parceiras;</w:t>
      </w:r>
    </w:p>
    <w:p w14:paraId="6CD0B125" w14:textId="77777777" w:rsidR="00E61CC2" w:rsidRPr="00CA0A70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06334754" w14:textId="77777777" w:rsidR="00AA6135" w:rsidRDefault="00CA0A70" w:rsidP="00E61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16"/>
        </w:rPr>
      </w:pPr>
      <w:r>
        <w:rPr>
          <w:rFonts w:cstheme="minorHAnsi"/>
          <w:sz w:val="28"/>
          <w:szCs w:val="16"/>
        </w:rPr>
        <w:t xml:space="preserve">. </w:t>
      </w:r>
      <w:r w:rsidRPr="00CA0A70">
        <w:rPr>
          <w:rFonts w:cstheme="minorHAnsi"/>
          <w:sz w:val="28"/>
          <w:szCs w:val="16"/>
        </w:rPr>
        <w:t>Organizar o processo técnico e contabilístico</w:t>
      </w:r>
      <w:r w:rsidR="00AA6135">
        <w:rPr>
          <w:rFonts w:cstheme="minorHAnsi"/>
          <w:sz w:val="28"/>
          <w:szCs w:val="16"/>
        </w:rPr>
        <w:t>;</w:t>
      </w:r>
    </w:p>
    <w:p w14:paraId="1D28BDF9" w14:textId="77777777" w:rsidR="00E61CC2" w:rsidRDefault="00E61CC2" w:rsidP="00E61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16"/>
        </w:rPr>
      </w:pPr>
    </w:p>
    <w:p w14:paraId="4BC402D8" w14:textId="7B82AAB7" w:rsidR="00CA0A70" w:rsidRDefault="00AA6135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  <w:r>
        <w:rPr>
          <w:rFonts w:cstheme="minorHAnsi"/>
          <w:sz w:val="28"/>
          <w:szCs w:val="16"/>
        </w:rPr>
        <w:t xml:space="preserve">. </w:t>
      </w:r>
      <w:r w:rsidR="00CA0A70" w:rsidRPr="00CA0A70">
        <w:rPr>
          <w:rFonts w:cstheme="minorHAnsi"/>
          <w:sz w:val="28"/>
          <w:szCs w:val="16"/>
        </w:rPr>
        <w:t xml:space="preserve">Garantir que as despesas foram efetivamente incorridas; </w:t>
      </w:r>
    </w:p>
    <w:p w14:paraId="3F0CB1BB" w14:textId="77777777" w:rsidR="00E61CC2" w:rsidRPr="00CA0A70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</w:p>
    <w:p w14:paraId="7B5F1D29" w14:textId="2DA12C38" w:rsidR="00AA6135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  <w:r>
        <w:rPr>
          <w:rFonts w:cstheme="minorHAnsi"/>
          <w:sz w:val="28"/>
          <w:szCs w:val="16"/>
        </w:rPr>
        <w:lastRenderedPageBreak/>
        <w:t xml:space="preserve">. </w:t>
      </w:r>
      <w:r w:rsidR="00CA0A70" w:rsidRPr="00CA0A70">
        <w:rPr>
          <w:rFonts w:cstheme="minorHAnsi"/>
          <w:sz w:val="28"/>
          <w:szCs w:val="16"/>
        </w:rPr>
        <w:t xml:space="preserve">Assegurar o </w:t>
      </w:r>
      <w:r w:rsidR="00CA0A70" w:rsidRPr="00AA6135">
        <w:rPr>
          <w:rFonts w:cstheme="minorHAnsi"/>
          <w:bCs/>
          <w:sz w:val="28"/>
          <w:szCs w:val="16"/>
        </w:rPr>
        <w:t>fornecimento de elementos necessários às atividades de monitorização e de avaliação</w:t>
      </w:r>
      <w:r w:rsidR="00CA0A70" w:rsidRPr="00CA0A70">
        <w:rPr>
          <w:rFonts w:cstheme="minorHAnsi"/>
          <w:b/>
          <w:bCs/>
          <w:sz w:val="28"/>
          <w:szCs w:val="16"/>
        </w:rPr>
        <w:t xml:space="preserve"> </w:t>
      </w:r>
      <w:r w:rsidR="00CA0A70" w:rsidRPr="00CA0A70">
        <w:rPr>
          <w:rFonts w:cstheme="minorHAnsi"/>
          <w:sz w:val="28"/>
          <w:szCs w:val="16"/>
        </w:rPr>
        <w:t>da</w:t>
      </w:r>
      <w:r w:rsidR="00AA6135">
        <w:rPr>
          <w:rFonts w:cstheme="minorHAnsi"/>
          <w:sz w:val="28"/>
          <w:szCs w:val="16"/>
        </w:rPr>
        <w:t xml:space="preserve"> implementação da operação;</w:t>
      </w:r>
    </w:p>
    <w:p w14:paraId="650B1638" w14:textId="77777777" w:rsidR="00E61CC2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</w:p>
    <w:p w14:paraId="143D98F9" w14:textId="7B1709E7" w:rsidR="00AA6135" w:rsidRDefault="00AA6135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  <w:r>
        <w:rPr>
          <w:rFonts w:cstheme="minorHAnsi"/>
          <w:sz w:val="28"/>
          <w:szCs w:val="16"/>
        </w:rPr>
        <w:t xml:space="preserve">. </w:t>
      </w:r>
      <w:r w:rsidR="00CA0A70" w:rsidRPr="00CA0A70">
        <w:rPr>
          <w:rFonts w:cstheme="minorHAnsi"/>
          <w:sz w:val="28"/>
          <w:szCs w:val="16"/>
        </w:rPr>
        <w:t>Assegura</w:t>
      </w:r>
      <w:r w:rsidR="00DD26D7">
        <w:rPr>
          <w:rFonts w:cstheme="minorHAnsi"/>
          <w:sz w:val="28"/>
          <w:szCs w:val="16"/>
        </w:rPr>
        <w:t xml:space="preserve">r a divulgação e o cumprimento </w:t>
      </w:r>
      <w:r w:rsidR="00CA0A70" w:rsidRPr="00CA0A70">
        <w:rPr>
          <w:rFonts w:cstheme="minorHAnsi"/>
          <w:sz w:val="28"/>
          <w:szCs w:val="16"/>
        </w:rPr>
        <w:t xml:space="preserve">das recomendações que lhe sejam comunicadas </w:t>
      </w:r>
      <w:r>
        <w:rPr>
          <w:rFonts w:cstheme="minorHAnsi"/>
          <w:sz w:val="28"/>
          <w:szCs w:val="16"/>
        </w:rPr>
        <w:t>pelo Município do Porto ou pela Comissão</w:t>
      </w:r>
      <w:r w:rsidR="00DD26D7">
        <w:rPr>
          <w:rFonts w:cstheme="minorHAnsi"/>
          <w:sz w:val="28"/>
          <w:szCs w:val="16"/>
        </w:rPr>
        <w:t xml:space="preserve"> de Implementação, Avaliação e Acompanhamento do Programa</w:t>
      </w:r>
      <w:r>
        <w:rPr>
          <w:rFonts w:cstheme="minorHAnsi"/>
          <w:sz w:val="28"/>
          <w:szCs w:val="16"/>
        </w:rPr>
        <w:t>;</w:t>
      </w:r>
    </w:p>
    <w:p w14:paraId="75604087" w14:textId="77777777" w:rsidR="00E61CC2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</w:p>
    <w:p w14:paraId="3D729D88" w14:textId="0F03868D" w:rsidR="00CA0A70" w:rsidRDefault="00AA6135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  <w:r>
        <w:rPr>
          <w:rFonts w:cstheme="minorHAnsi"/>
          <w:sz w:val="28"/>
          <w:szCs w:val="16"/>
        </w:rPr>
        <w:t xml:space="preserve">. </w:t>
      </w:r>
      <w:r w:rsidR="00CA0A70" w:rsidRPr="00CA0A70">
        <w:rPr>
          <w:rFonts w:cstheme="minorHAnsi"/>
          <w:sz w:val="28"/>
          <w:szCs w:val="16"/>
        </w:rPr>
        <w:t xml:space="preserve">Prestar toda a informação e facultar todos os elementos que lhe sejam </w:t>
      </w:r>
      <w:r>
        <w:rPr>
          <w:rFonts w:cstheme="minorHAnsi"/>
          <w:sz w:val="28"/>
          <w:szCs w:val="16"/>
        </w:rPr>
        <w:t>solicitados</w:t>
      </w:r>
      <w:r w:rsidR="00CA0A70" w:rsidRPr="00CA0A70">
        <w:rPr>
          <w:rFonts w:cstheme="minorHAnsi"/>
          <w:sz w:val="28"/>
          <w:szCs w:val="16"/>
        </w:rPr>
        <w:t xml:space="preserve">; </w:t>
      </w:r>
    </w:p>
    <w:p w14:paraId="418F9B40" w14:textId="77777777" w:rsidR="00E61CC2" w:rsidRPr="00CA0A70" w:rsidRDefault="00E61CC2" w:rsidP="00E61CC2">
      <w:pPr>
        <w:autoSpaceDE w:val="0"/>
        <w:autoSpaceDN w:val="0"/>
        <w:adjustRightInd w:val="0"/>
        <w:spacing w:after="10" w:line="240" w:lineRule="auto"/>
        <w:jc w:val="both"/>
        <w:rPr>
          <w:rFonts w:cstheme="minorHAnsi"/>
          <w:sz w:val="28"/>
          <w:szCs w:val="16"/>
        </w:rPr>
      </w:pPr>
    </w:p>
    <w:p w14:paraId="71125135" w14:textId="3D2F5872" w:rsidR="00CA0A70" w:rsidRDefault="00E61CC2" w:rsidP="00E61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16"/>
        </w:rPr>
      </w:pPr>
      <w:r>
        <w:rPr>
          <w:rFonts w:cstheme="minorHAnsi"/>
          <w:sz w:val="28"/>
          <w:szCs w:val="16"/>
        </w:rPr>
        <w:t xml:space="preserve">. </w:t>
      </w:r>
      <w:r w:rsidR="00CA0A70" w:rsidRPr="00CA0A70">
        <w:rPr>
          <w:rFonts w:cstheme="minorHAnsi"/>
          <w:sz w:val="28"/>
          <w:szCs w:val="16"/>
        </w:rPr>
        <w:t>Garantir o pleno cumprimento dos requisitos em matéria de informaçã</w:t>
      </w:r>
      <w:r w:rsidR="00AA6135">
        <w:rPr>
          <w:rFonts w:cstheme="minorHAnsi"/>
          <w:sz w:val="28"/>
          <w:szCs w:val="16"/>
        </w:rPr>
        <w:t>o e publicidade do projeto</w:t>
      </w:r>
      <w:r w:rsidR="00CA0A70" w:rsidRPr="00CA0A70">
        <w:rPr>
          <w:rFonts w:cstheme="minorHAnsi"/>
          <w:sz w:val="28"/>
          <w:szCs w:val="16"/>
        </w:rPr>
        <w:t xml:space="preserve">, informando os potenciais destinatários e o público em geral sobre os apoios concedidos ao abrigo do Programa. </w:t>
      </w:r>
    </w:p>
    <w:p w14:paraId="40DC1A8C" w14:textId="77777777" w:rsidR="00CA0A70" w:rsidRDefault="00CA0A70" w:rsidP="00E61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16"/>
        </w:rPr>
      </w:pPr>
    </w:p>
    <w:p w14:paraId="34D26641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4"/>
          <w:szCs w:val="24"/>
        </w:rPr>
      </w:pPr>
    </w:p>
    <w:p w14:paraId="06A9A767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b/>
          <w:bCs/>
          <w:sz w:val="28"/>
          <w:szCs w:val="16"/>
        </w:rPr>
        <w:t>CLAÚSULA QUARTA</w:t>
      </w:r>
    </w:p>
    <w:p w14:paraId="3587E173" w14:textId="1CB8D341" w:rsidR="00CA0A70" w:rsidRPr="00CA0A70" w:rsidRDefault="001A278C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  <w:sz w:val="28"/>
          <w:szCs w:val="16"/>
        </w:rPr>
      </w:pPr>
      <w:r>
        <w:rPr>
          <w:rFonts w:ascii="Calibri" w:hAnsi="Calibri" w:cs="Calibri"/>
          <w:iCs/>
          <w:sz w:val="28"/>
          <w:szCs w:val="16"/>
        </w:rPr>
        <w:t>(Obrigações dos P</w:t>
      </w:r>
      <w:r w:rsidR="00CA0A70" w:rsidRPr="00CA0A70">
        <w:rPr>
          <w:rFonts w:ascii="Calibri" w:hAnsi="Calibri" w:cs="Calibri"/>
          <w:iCs/>
          <w:sz w:val="28"/>
          <w:szCs w:val="16"/>
        </w:rPr>
        <w:t>arceiros)</w:t>
      </w:r>
    </w:p>
    <w:p w14:paraId="1AE273EB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</w:p>
    <w:p w14:paraId="38E0DA1C" w14:textId="5025CBE8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No âmbito do presente acordo todos os outorgantes/parceiros, enquanto entidades beneficiárias</w:t>
      </w:r>
      <w:r w:rsidR="00AA6135">
        <w:rPr>
          <w:rFonts w:ascii="Calibri" w:hAnsi="Calibri" w:cs="Calibri"/>
          <w:sz w:val="28"/>
          <w:szCs w:val="16"/>
        </w:rPr>
        <w:t xml:space="preserve"> </w:t>
      </w:r>
      <w:r w:rsidRPr="00CA0A70">
        <w:rPr>
          <w:rFonts w:ascii="Calibri" w:hAnsi="Calibri" w:cs="Calibri"/>
          <w:sz w:val="28"/>
          <w:szCs w:val="16"/>
        </w:rPr>
        <w:t>do projeto,</w:t>
      </w:r>
      <w:r w:rsidR="00AA6135">
        <w:rPr>
          <w:rFonts w:ascii="Calibri" w:hAnsi="Calibri" w:cs="Calibri"/>
          <w:sz w:val="28"/>
          <w:szCs w:val="16"/>
        </w:rPr>
        <w:t xml:space="preserve"> </w:t>
      </w:r>
      <w:r w:rsidRPr="00CA0A70">
        <w:rPr>
          <w:rFonts w:ascii="Calibri" w:hAnsi="Calibri" w:cs="Calibri"/>
          <w:sz w:val="28"/>
          <w:szCs w:val="16"/>
        </w:rPr>
        <w:t>devem:</w:t>
      </w:r>
    </w:p>
    <w:p w14:paraId="5C60E8FA" w14:textId="77777777" w:rsidR="00E61CC2" w:rsidRDefault="00CA0A70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 xml:space="preserve"> </w:t>
      </w:r>
    </w:p>
    <w:p w14:paraId="774BDD85" w14:textId="1F779F66" w:rsidR="00F9058B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 xml:space="preserve">Garantir que cumprem e que vão cumprir as obrigações previstas nas </w:t>
      </w:r>
      <w:r w:rsidR="00AA6135">
        <w:rPr>
          <w:rFonts w:ascii="Calibri" w:hAnsi="Calibri" w:cs="Calibri"/>
          <w:sz w:val="28"/>
          <w:szCs w:val="16"/>
        </w:rPr>
        <w:t xml:space="preserve">condições de atribuição do financiamento </w:t>
      </w:r>
      <w:r w:rsidR="00F9058B">
        <w:rPr>
          <w:rFonts w:ascii="Calibri" w:hAnsi="Calibri" w:cs="Calibri"/>
          <w:sz w:val="28"/>
          <w:szCs w:val="16"/>
        </w:rPr>
        <w:t>bem como no Contrato a assinar;</w:t>
      </w:r>
    </w:p>
    <w:p w14:paraId="4B2ABC88" w14:textId="77777777" w:rsidR="00E61CC2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38976BEB" w14:textId="51ED4195" w:rsidR="00F9058B" w:rsidRDefault="00F9058B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>Ter conhecimento que, caso o projeto se</w:t>
      </w:r>
      <w:r>
        <w:rPr>
          <w:rFonts w:ascii="Calibri" w:hAnsi="Calibri" w:cs="Calibri"/>
          <w:sz w:val="28"/>
          <w:szCs w:val="16"/>
        </w:rPr>
        <w:t>ja aprovado, à</w:t>
      </w:r>
      <w:r w:rsidR="00CA0A70" w:rsidRPr="00CA0A70">
        <w:rPr>
          <w:rFonts w:ascii="Calibri" w:hAnsi="Calibri" w:cs="Calibri"/>
          <w:sz w:val="28"/>
          <w:szCs w:val="16"/>
        </w:rPr>
        <w:t xml:space="preserve"> entidade </w:t>
      </w:r>
      <w:r>
        <w:rPr>
          <w:rFonts w:ascii="Calibri" w:hAnsi="Calibri" w:cs="Calibri"/>
          <w:sz w:val="28"/>
          <w:szCs w:val="16"/>
        </w:rPr>
        <w:t>gestora cabe a respetiva coordenação e representação junto da entidade financiadora e da Comissão</w:t>
      </w:r>
      <w:r w:rsidR="00DD26D7">
        <w:rPr>
          <w:rFonts w:ascii="Calibri" w:hAnsi="Calibri" w:cs="Calibri"/>
          <w:sz w:val="28"/>
          <w:szCs w:val="16"/>
        </w:rPr>
        <w:t xml:space="preserve"> de Implementação, Avaliação e Acompanhamento do Programa</w:t>
      </w:r>
      <w:r>
        <w:rPr>
          <w:rFonts w:ascii="Calibri" w:hAnsi="Calibri" w:cs="Calibri"/>
          <w:sz w:val="28"/>
          <w:szCs w:val="16"/>
        </w:rPr>
        <w:t>;</w:t>
      </w:r>
    </w:p>
    <w:p w14:paraId="08986140" w14:textId="77777777" w:rsidR="00E61CC2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0E31F498" w14:textId="67A707AA" w:rsidR="00CA0A70" w:rsidRDefault="00F9058B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>Declarar a veracidade dos dados descritos no acordo;</w:t>
      </w:r>
    </w:p>
    <w:p w14:paraId="58D77E6F" w14:textId="77777777" w:rsidR="00E61CC2" w:rsidRP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2D811BEC" w14:textId="31ED2579" w:rsid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 xml:space="preserve">Declarar não ter submetido a financiamento nem terem recebido qualquer </w:t>
      </w:r>
      <w:r w:rsidR="00F9058B">
        <w:rPr>
          <w:rFonts w:ascii="Calibri" w:hAnsi="Calibri" w:cs="Calibri"/>
          <w:sz w:val="28"/>
          <w:szCs w:val="16"/>
        </w:rPr>
        <w:t xml:space="preserve">outro </w:t>
      </w:r>
      <w:r w:rsidR="00CA0A70" w:rsidRPr="00CA0A70">
        <w:rPr>
          <w:rFonts w:ascii="Calibri" w:hAnsi="Calibri" w:cs="Calibri"/>
          <w:sz w:val="28"/>
          <w:szCs w:val="16"/>
        </w:rPr>
        <w:t>finan</w:t>
      </w:r>
      <w:r w:rsidR="00F9058B">
        <w:rPr>
          <w:rFonts w:ascii="Calibri" w:hAnsi="Calibri" w:cs="Calibri"/>
          <w:sz w:val="28"/>
          <w:szCs w:val="16"/>
        </w:rPr>
        <w:t xml:space="preserve">ciamento </w:t>
      </w:r>
      <w:r w:rsidR="00CA0A70" w:rsidRPr="00CA0A70">
        <w:rPr>
          <w:rFonts w:ascii="Calibri" w:hAnsi="Calibri" w:cs="Calibri"/>
          <w:sz w:val="28"/>
          <w:szCs w:val="16"/>
        </w:rPr>
        <w:t>para a realização</w:t>
      </w:r>
      <w:r w:rsidR="00F9058B">
        <w:rPr>
          <w:rFonts w:ascii="Calibri" w:hAnsi="Calibri" w:cs="Calibri"/>
          <w:sz w:val="28"/>
          <w:szCs w:val="16"/>
        </w:rPr>
        <w:t xml:space="preserve"> das ações</w:t>
      </w:r>
      <w:r w:rsidR="00CA0A70" w:rsidRPr="00CA0A70">
        <w:rPr>
          <w:rFonts w:ascii="Calibri" w:hAnsi="Calibri" w:cs="Calibri"/>
          <w:sz w:val="28"/>
          <w:szCs w:val="16"/>
        </w:rPr>
        <w:t xml:space="preserve"> abrangidas pelo presente projeto;</w:t>
      </w:r>
    </w:p>
    <w:p w14:paraId="71C35916" w14:textId="77777777" w:rsidR="00E61CC2" w:rsidRP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4D19091F" w14:textId="4D74CBE0" w:rsid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 xml:space="preserve">Declarar ter capacidade operacional e financeira para levar a cabo o programa de trabalhos previsto; </w:t>
      </w:r>
    </w:p>
    <w:p w14:paraId="14BE3635" w14:textId="77777777" w:rsidR="00E61CC2" w:rsidRP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547FC2AD" w14:textId="02597B91" w:rsid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lastRenderedPageBreak/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>Colab</w:t>
      </w:r>
      <w:r w:rsidR="00F9058B">
        <w:rPr>
          <w:rFonts w:ascii="Calibri" w:hAnsi="Calibri" w:cs="Calibri"/>
          <w:sz w:val="28"/>
          <w:szCs w:val="16"/>
        </w:rPr>
        <w:t>orar com a entidade gestora</w:t>
      </w:r>
      <w:r w:rsidR="00CA0A70" w:rsidRPr="00CA0A70">
        <w:rPr>
          <w:rFonts w:ascii="Calibri" w:hAnsi="Calibri" w:cs="Calibri"/>
          <w:sz w:val="28"/>
          <w:szCs w:val="16"/>
        </w:rPr>
        <w:t xml:space="preserve"> do projeto para garantir as obrigações subjacen</w:t>
      </w:r>
      <w:r w:rsidR="00F9058B">
        <w:rPr>
          <w:rFonts w:ascii="Calibri" w:hAnsi="Calibri" w:cs="Calibri"/>
          <w:sz w:val="28"/>
          <w:szCs w:val="16"/>
        </w:rPr>
        <w:t>tes ao contrato</w:t>
      </w:r>
      <w:r w:rsidR="00CA0A70" w:rsidRPr="00CA0A70">
        <w:rPr>
          <w:rFonts w:ascii="Calibri" w:hAnsi="Calibri" w:cs="Calibri"/>
          <w:sz w:val="28"/>
          <w:szCs w:val="16"/>
        </w:rPr>
        <w:t xml:space="preserve">, fornecendo-lhe toda a informação e documentação necessária para a sua execução; </w:t>
      </w:r>
    </w:p>
    <w:p w14:paraId="15F9D9F5" w14:textId="77777777" w:rsidR="00DD26D7" w:rsidRPr="00CA0A70" w:rsidRDefault="00DD26D7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445C4D93" w14:textId="4F4DAD0C" w:rsid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>Comprometer-se a proceder ao ajustamento do acordo, em caso de saída ou entrada de novos parceiros ou eventual r</w:t>
      </w:r>
      <w:r>
        <w:rPr>
          <w:rFonts w:ascii="Calibri" w:hAnsi="Calibri" w:cs="Calibri"/>
          <w:sz w:val="28"/>
          <w:szCs w:val="16"/>
        </w:rPr>
        <w:t>evisão do Acordo, se necessário;</w:t>
      </w:r>
    </w:p>
    <w:p w14:paraId="67AF68A0" w14:textId="77777777" w:rsidR="00E61CC2" w:rsidRPr="00CA0A70" w:rsidRDefault="00E61CC2" w:rsidP="00CA0A70">
      <w:p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sz w:val="28"/>
          <w:szCs w:val="16"/>
        </w:rPr>
      </w:pPr>
    </w:p>
    <w:p w14:paraId="2418DB5E" w14:textId="4CE8ABE1" w:rsidR="00CA0A70" w:rsidRPr="00CA0A70" w:rsidRDefault="00E61CC2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>Declarar a sua responsabilidade solidária no âmbito da execução do projeto, assumindo, na proporção acordada entre as partes, eventuais reposições ou não elegibilidades finan</w:t>
      </w:r>
      <w:r w:rsidR="00F9058B">
        <w:rPr>
          <w:rFonts w:ascii="Calibri" w:hAnsi="Calibri" w:cs="Calibri"/>
          <w:sz w:val="28"/>
          <w:szCs w:val="16"/>
        </w:rPr>
        <w:t>ceiras.</w:t>
      </w:r>
    </w:p>
    <w:p w14:paraId="68A46C41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606C5D6C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16"/>
        </w:rPr>
      </w:pPr>
    </w:p>
    <w:p w14:paraId="06D9E1EB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b/>
          <w:bCs/>
          <w:sz w:val="28"/>
          <w:szCs w:val="16"/>
        </w:rPr>
        <w:t>CLAÚSULA QUINTA</w:t>
      </w:r>
    </w:p>
    <w:p w14:paraId="6FBCA1DA" w14:textId="358014EA" w:rsidR="00CA0A70" w:rsidRDefault="001A278C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>(Resultados a C</w:t>
      </w:r>
      <w:r w:rsidR="00CA0A70" w:rsidRPr="00CA0A70">
        <w:rPr>
          <w:rFonts w:ascii="Calibri" w:hAnsi="Calibri" w:cs="Calibri"/>
          <w:sz w:val="28"/>
          <w:szCs w:val="16"/>
        </w:rPr>
        <w:t>ontratualizar)</w:t>
      </w:r>
    </w:p>
    <w:p w14:paraId="1F216D57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</w:p>
    <w:p w14:paraId="329A0BDA" w14:textId="36A4ADFE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Os parceiros do projeto comprometem-se a contribuir para o cumprimento das metas de realização e resultado da operação que forem contratualiz</w:t>
      </w:r>
      <w:r w:rsidR="00F9058B">
        <w:rPr>
          <w:rFonts w:ascii="Calibri" w:hAnsi="Calibri" w:cs="Calibri"/>
          <w:sz w:val="28"/>
          <w:szCs w:val="16"/>
        </w:rPr>
        <w:t>adas.</w:t>
      </w:r>
    </w:p>
    <w:p w14:paraId="3848E8A1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16"/>
        </w:rPr>
      </w:pPr>
    </w:p>
    <w:p w14:paraId="60112DA5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16"/>
        </w:rPr>
      </w:pPr>
    </w:p>
    <w:p w14:paraId="5AC57426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b/>
          <w:bCs/>
          <w:sz w:val="28"/>
          <w:szCs w:val="16"/>
        </w:rPr>
        <w:t>CLAÚSULA SEXTA</w:t>
      </w:r>
    </w:p>
    <w:p w14:paraId="6405BA5B" w14:textId="4A92D65B" w:rsidR="00CA0A70" w:rsidRPr="00F9058B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  <w:sz w:val="28"/>
          <w:szCs w:val="16"/>
        </w:rPr>
      </w:pPr>
      <w:r w:rsidRPr="00F9058B">
        <w:rPr>
          <w:rFonts w:ascii="Calibri" w:hAnsi="Calibri" w:cs="Calibri"/>
          <w:iCs/>
          <w:sz w:val="28"/>
          <w:szCs w:val="16"/>
        </w:rPr>
        <w:t xml:space="preserve">(Modo de </w:t>
      </w:r>
      <w:r w:rsidR="001A278C">
        <w:rPr>
          <w:rFonts w:ascii="Calibri" w:hAnsi="Calibri" w:cs="Calibri"/>
          <w:iCs/>
          <w:sz w:val="28"/>
          <w:szCs w:val="16"/>
        </w:rPr>
        <w:t>Funcionamento da P</w:t>
      </w:r>
      <w:r w:rsidRPr="00F9058B">
        <w:rPr>
          <w:rFonts w:ascii="Calibri" w:hAnsi="Calibri" w:cs="Calibri"/>
          <w:iCs/>
          <w:sz w:val="28"/>
          <w:szCs w:val="16"/>
        </w:rPr>
        <w:t>arceria)</w:t>
      </w:r>
    </w:p>
    <w:p w14:paraId="3E1B7B01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</w:p>
    <w:p w14:paraId="4ACB2C1F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De forma a cumprir os objetivos, plano de atividades e metas propostas, os parceiros do projeto comprometem-se ainda a:</w:t>
      </w:r>
    </w:p>
    <w:p w14:paraId="1516ADBC" w14:textId="77777777" w:rsidR="00E61CC2" w:rsidRPr="00CA0A70" w:rsidRDefault="00E61CC2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6F686CC9" w14:textId="68FABD3B" w:rsidR="00CA0A70" w:rsidRDefault="00E61CC2" w:rsidP="00CA0A70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CA0A70" w:rsidRPr="00CA0A70">
        <w:rPr>
          <w:rFonts w:ascii="Calibri" w:hAnsi="Calibri" w:cs="Calibri"/>
          <w:sz w:val="28"/>
          <w:szCs w:val="16"/>
        </w:rPr>
        <w:t>Adotar os mecanismos de artic</w:t>
      </w:r>
      <w:r w:rsidR="00F9058B">
        <w:rPr>
          <w:rFonts w:ascii="Calibri" w:hAnsi="Calibri" w:cs="Calibri"/>
          <w:sz w:val="28"/>
          <w:szCs w:val="16"/>
        </w:rPr>
        <w:t>ulação entre parceiros</w:t>
      </w:r>
      <w:r w:rsidR="00CA0A70" w:rsidRPr="00CA0A70">
        <w:rPr>
          <w:rFonts w:ascii="Calibri" w:hAnsi="Calibri" w:cs="Calibri"/>
          <w:sz w:val="28"/>
          <w:szCs w:val="16"/>
        </w:rPr>
        <w:t>;</w:t>
      </w:r>
    </w:p>
    <w:p w14:paraId="763A66C8" w14:textId="77777777" w:rsidR="00E61CC2" w:rsidRPr="00CA0A70" w:rsidRDefault="00E61CC2" w:rsidP="00CA0A70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</w:p>
    <w:p w14:paraId="14225ED2" w14:textId="2066EA3F" w:rsidR="00CA0A70" w:rsidRDefault="00E61CC2" w:rsidP="00CA0A70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sz w:val="28"/>
          <w:szCs w:val="16"/>
        </w:rPr>
        <w:t xml:space="preserve">. </w:t>
      </w:r>
      <w:r w:rsidR="00F9058B">
        <w:rPr>
          <w:rFonts w:ascii="Calibri" w:hAnsi="Calibri" w:cs="Calibri"/>
          <w:sz w:val="28"/>
          <w:szCs w:val="16"/>
        </w:rPr>
        <w:t>Reportar ao Município</w:t>
      </w:r>
      <w:r>
        <w:rPr>
          <w:rFonts w:ascii="Calibri" w:hAnsi="Calibri" w:cs="Calibri"/>
          <w:sz w:val="28"/>
          <w:szCs w:val="16"/>
        </w:rPr>
        <w:t xml:space="preserve"> do Porto</w:t>
      </w:r>
      <w:r w:rsidR="00F9058B">
        <w:rPr>
          <w:rFonts w:ascii="Calibri" w:hAnsi="Calibri" w:cs="Calibri"/>
          <w:sz w:val="28"/>
          <w:szCs w:val="16"/>
        </w:rPr>
        <w:t xml:space="preserve"> e à Comissão</w:t>
      </w:r>
      <w:r w:rsidR="00CA0A70" w:rsidRPr="00CA0A70">
        <w:rPr>
          <w:rFonts w:ascii="Calibri" w:hAnsi="Calibri" w:cs="Calibri"/>
          <w:sz w:val="28"/>
          <w:szCs w:val="16"/>
        </w:rPr>
        <w:t xml:space="preserve"> o nível de cumprimento das atividades previstas, eventuais desvios e, se necessário, </w:t>
      </w:r>
      <w:r>
        <w:rPr>
          <w:rFonts w:ascii="Calibri" w:hAnsi="Calibri" w:cs="Calibri"/>
          <w:sz w:val="28"/>
          <w:szCs w:val="16"/>
        </w:rPr>
        <w:t xml:space="preserve">a </w:t>
      </w:r>
      <w:r w:rsidR="00CA0A70" w:rsidRPr="00CA0A70">
        <w:rPr>
          <w:rFonts w:ascii="Calibri" w:hAnsi="Calibri" w:cs="Calibri"/>
          <w:sz w:val="28"/>
          <w:szCs w:val="16"/>
        </w:rPr>
        <w:t>recalendarização das atividades, nos term</w:t>
      </w:r>
      <w:r w:rsidR="00F9058B">
        <w:rPr>
          <w:rFonts w:ascii="Calibri" w:hAnsi="Calibri" w:cs="Calibri"/>
          <w:sz w:val="28"/>
          <w:szCs w:val="16"/>
        </w:rPr>
        <w:t>os definidos por esta</w:t>
      </w:r>
      <w:r>
        <w:rPr>
          <w:rFonts w:ascii="Calibri" w:hAnsi="Calibri" w:cs="Calibri"/>
          <w:sz w:val="28"/>
          <w:szCs w:val="16"/>
        </w:rPr>
        <w:t>s</w:t>
      </w:r>
      <w:r w:rsidR="00CA0A70" w:rsidRPr="00CA0A70">
        <w:rPr>
          <w:rFonts w:ascii="Calibri" w:hAnsi="Calibri" w:cs="Calibri"/>
          <w:sz w:val="28"/>
          <w:szCs w:val="16"/>
        </w:rPr>
        <w:t>.</w:t>
      </w:r>
    </w:p>
    <w:p w14:paraId="0B42E564" w14:textId="77777777" w:rsidR="00E61CC2" w:rsidRPr="00CA0A70" w:rsidRDefault="00E61CC2" w:rsidP="00CA0A70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sz w:val="28"/>
          <w:szCs w:val="16"/>
        </w:rPr>
      </w:pPr>
    </w:p>
    <w:p w14:paraId="059C6540" w14:textId="43863CBA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 xml:space="preserve"> [</w:t>
      </w:r>
      <w:r w:rsidRPr="00CA0A70">
        <w:rPr>
          <w:rFonts w:ascii="Calibri" w:hAnsi="Calibri" w:cs="Calibri"/>
          <w:b/>
          <w:bCs/>
          <w:i/>
          <w:iCs/>
          <w:sz w:val="28"/>
          <w:szCs w:val="16"/>
        </w:rPr>
        <w:t>XXXX</w:t>
      </w:r>
      <w:r w:rsidRPr="00CA0A70">
        <w:rPr>
          <w:rFonts w:ascii="Calibri" w:hAnsi="Calibri" w:cs="Calibri"/>
          <w:sz w:val="28"/>
          <w:szCs w:val="16"/>
        </w:rPr>
        <w:t>];</w:t>
      </w:r>
    </w:p>
    <w:p w14:paraId="5BE4FC40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7AADFF55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b/>
          <w:bCs/>
          <w:sz w:val="28"/>
          <w:szCs w:val="16"/>
        </w:rPr>
        <w:t>CLAÚSULA SÉTIMA</w:t>
      </w:r>
    </w:p>
    <w:p w14:paraId="00296927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(Vigência)</w:t>
      </w:r>
    </w:p>
    <w:p w14:paraId="0E1105E3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</w:p>
    <w:p w14:paraId="4FB3A7A7" w14:textId="27E32570" w:rsid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 xml:space="preserve">O presente acordo produz efeitos após a assinatura pelos representantes das partes que o outorgam e vigorará pelo tempo de duração do projeto, </w:t>
      </w:r>
      <w:r w:rsidRPr="00CA0A70">
        <w:rPr>
          <w:rFonts w:ascii="Calibri" w:hAnsi="Calibri" w:cs="Calibri"/>
          <w:sz w:val="28"/>
          <w:szCs w:val="16"/>
        </w:rPr>
        <w:lastRenderedPageBreak/>
        <w:t>caso o mesmo se</w:t>
      </w:r>
      <w:r w:rsidR="00F9058B">
        <w:rPr>
          <w:rFonts w:ascii="Calibri" w:hAnsi="Calibri" w:cs="Calibri"/>
          <w:sz w:val="28"/>
          <w:szCs w:val="16"/>
        </w:rPr>
        <w:t>ja aprovado pelo Município do Po</w:t>
      </w:r>
      <w:r w:rsidR="00E61CC2">
        <w:rPr>
          <w:rFonts w:ascii="Calibri" w:hAnsi="Calibri" w:cs="Calibri"/>
          <w:sz w:val="28"/>
          <w:szCs w:val="16"/>
        </w:rPr>
        <w:t>r</w:t>
      </w:r>
      <w:r w:rsidR="00F9058B">
        <w:rPr>
          <w:rFonts w:ascii="Calibri" w:hAnsi="Calibri" w:cs="Calibri"/>
          <w:sz w:val="28"/>
          <w:szCs w:val="16"/>
        </w:rPr>
        <w:t>to</w:t>
      </w:r>
      <w:r w:rsidRPr="00CA0A70">
        <w:rPr>
          <w:rFonts w:ascii="Calibri" w:hAnsi="Calibri" w:cs="Calibri"/>
          <w:sz w:val="28"/>
          <w:szCs w:val="16"/>
        </w:rPr>
        <w:t>, sem prejuízo da obrigatoriedade de manutenção, pelo prazo legal, dos documentos relativos aos apoios financeiros concedidos e aos contro</w:t>
      </w:r>
      <w:r w:rsidR="00F9058B">
        <w:rPr>
          <w:rFonts w:ascii="Calibri" w:hAnsi="Calibri" w:cs="Calibri"/>
          <w:sz w:val="28"/>
          <w:szCs w:val="16"/>
        </w:rPr>
        <w:t>los efetuados.</w:t>
      </w:r>
    </w:p>
    <w:p w14:paraId="3F4AAF47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3A338B22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b/>
          <w:bCs/>
          <w:sz w:val="28"/>
          <w:szCs w:val="16"/>
        </w:rPr>
        <w:t>CLAÚSULA OITAVA</w:t>
      </w:r>
    </w:p>
    <w:p w14:paraId="666D7AEE" w14:textId="0036A9F9" w:rsidR="00CA0A70" w:rsidRPr="00CA0A70" w:rsidRDefault="001A278C" w:rsidP="00CA0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16"/>
        </w:rPr>
      </w:pPr>
      <w:r>
        <w:rPr>
          <w:rFonts w:ascii="Calibri" w:hAnsi="Calibri" w:cs="Calibri"/>
          <w:iCs/>
          <w:sz w:val="28"/>
          <w:szCs w:val="16"/>
        </w:rPr>
        <w:t>(Disposições F</w:t>
      </w:r>
      <w:r w:rsidR="00CA0A70" w:rsidRPr="00CA0A70">
        <w:rPr>
          <w:rFonts w:ascii="Calibri" w:hAnsi="Calibri" w:cs="Calibri"/>
          <w:iCs/>
          <w:sz w:val="28"/>
          <w:szCs w:val="16"/>
        </w:rPr>
        <w:t>inais)</w:t>
      </w:r>
    </w:p>
    <w:p w14:paraId="2F330F6F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1111E5AA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As omissões ao presente Acordo serão oportunamente analisadas e resolvidas pelas partes envolvidas.</w:t>
      </w:r>
    </w:p>
    <w:p w14:paraId="29D5C602" w14:textId="77777777" w:rsidR="004B0E35" w:rsidRDefault="004B0E35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</w:p>
    <w:p w14:paraId="56F33B02" w14:textId="76A45F21" w:rsid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O presente documento é elaborado em número igual ao dos Outorgantes que o subscrevem.</w:t>
      </w:r>
    </w:p>
    <w:p w14:paraId="3BB7EEAB" w14:textId="77777777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24"/>
        </w:rPr>
      </w:pPr>
    </w:p>
    <w:p w14:paraId="1A4BF296" w14:textId="692A092C" w:rsidR="00CA0A70" w:rsidRPr="00CA0A70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16"/>
        </w:rPr>
      </w:pPr>
      <w:r w:rsidRPr="00CA0A70">
        <w:rPr>
          <w:rFonts w:ascii="Calibri" w:hAnsi="Calibri" w:cs="Calibri"/>
          <w:sz w:val="28"/>
          <w:szCs w:val="16"/>
        </w:rPr>
        <w:t>_________</w:t>
      </w:r>
      <w:r w:rsidR="00E61CC2">
        <w:rPr>
          <w:rFonts w:ascii="Calibri" w:hAnsi="Calibri" w:cs="Calibri"/>
          <w:sz w:val="28"/>
          <w:szCs w:val="16"/>
        </w:rPr>
        <w:t>___, ____ de _____________de 202_</w:t>
      </w:r>
      <w:r w:rsidRPr="00CA0A70">
        <w:rPr>
          <w:rFonts w:ascii="Calibri" w:hAnsi="Calibri" w:cs="Calibri"/>
          <w:sz w:val="28"/>
          <w:szCs w:val="16"/>
        </w:rPr>
        <w:t>_</w:t>
      </w:r>
    </w:p>
    <w:p w14:paraId="06EF2524" w14:textId="77777777" w:rsidR="00CA0A70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16"/>
        </w:rPr>
      </w:pPr>
    </w:p>
    <w:p w14:paraId="6EA61D83" w14:textId="27F428AE" w:rsidR="00CA0A70" w:rsidRPr="004B0E35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16"/>
        </w:rPr>
      </w:pPr>
      <w:r w:rsidRPr="004B0E35">
        <w:rPr>
          <w:rFonts w:ascii="Calibri" w:hAnsi="Calibri" w:cs="Calibri"/>
          <w:b/>
          <w:bCs/>
          <w:szCs w:val="16"/>
        </w:rPr>
        <w:t xml:space="preserve">O PRIMEIRO OUTORGANTE </w:t>
      </w:r>
      <w:r w:rsidR="00F9058B" w:rsidRPr="004B0E35">
        <w:rPr>
          <w:rFonts w:ascii="Calibri" w:hAnsi="Calibri" w:cs="Calibri"/>
          <w:b/>
          <w:bCs/>
          <w:szCs w:val="16"/>
        </w:rPr>
        <w:t xml:space="preserve">         </w:t>
      </w:r>
      <w:r w:rsidRPr="004B0E35">
        <w:rPr>
          <w:rFonts w:ascii="Calibri" w:hAnsi="Calibri" w:cs="Calibri"/>
          <w:b/>
          <w:bCs/>
          <w:szCs w:val="16"/>
        </w:rPr>
        <w:t>O SEGUNDO OUTORGANTE</w:t>
      </w:r>
      <w:r w:rsidR="00F9058B" w:rsidRPr="004B0E35">
        <w:rPr>
          <w:rFonts w:ascii="Calibri" w:hAnsi="Calibri" w:cs="Calibri"/>
          <w:b/>
          <w:bCs/>
          <w:szCs w:val="16"/>
        </w:rPr>
        <w:t xml:space="preserve">           </w:t>
      </w:r>
      <w:r w:rsidRPr="004B0E35">
        <w:rPr>
          <w:rFonts w:ascii="Calibri" w:hAnsi="Calibri" w:cs="Calibri"/>
          <w:b/>
          <w:bCs/>
          <w:szCs w:val="16"/>
        </w:rPr>
        <w:t>O TERCEIRO OUTORGANTE</w:t>
      </w:r>
    </w:p>
    <w:p w14:paraId="75C70D31" w14:textId="2647CC77" w:rsidR="00CA0A70" w:rsidRPr="004B0E35" w:rsidRDefault="004A40C1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(n</w:t>
      </w:r>
      <w:r w:rsidR="00CA0A70" w:rsidRPr="004B0E35">
        <w:rPr>
          <w:rFonts w:ascii="Calibri" w:hAnsi="Calibri" w:cs="Calibri"/>
          <w:szCs w:val="16"/>
        </w:rPr>
        <w:t>ome da entidade)</w:t>
      </w:r>
      <w:r w:rsidR="00F9058B" w:rsidRPr="004B0E35">
        <w:rPr>
          <w:rFonts w:ascii="Calibri" w:hAnsi="Calibri" w:cs="Calibri"/>
          <w:szCs w:val="16"/>
        </w:rPr>
        <w:t xml:space="preserve">                           </w:t>
      </w:r>
      <w:r w:rsidR="00CA0A70" w:rsidRPr="004B0E35">
        <w:rPr>
          <w:rFonts w:ascii="Calibri" w:hAnsi="Calibri" w:cs="Calibri"/>
          <w:szCs w:val="16"/>
        </w:rPr>
        <w:t>(nome da entidade)                              (nome da entidade)</w:t>
      </w:r>
    </w:p>
    <w:p w14:paraId="70521280" w14:textId="462840AE" w:rsidR="00CA0A70" w:rsidRPr="004B0E35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16"/>
        </w:rPr>
      </w:pPr>
      <w:r w:rsidRPr="004B0E35">
        <w:rPr>
          <w:rFonts w:ascii="Calibri" w:hAnsi="Calibri" w:cs="Calibri"/>
          <w:szCs w:val="16"/>
        </w:rPr>
        <w:t>Cargo</w:t>
      </w:r>
      <w:r w:rsidR="001A278C">
        <w:rPr>
          <w:rFonts w:ascii="Calibri" w:hAnsi="Calibri" w:cs="Calibri"/>
          <w:szCs w:val="16"/>
        </w:rPr>
        <w:tab/>
      </w:r>
      <w:r w:rsidR="001A278C">
        <w:rPr>
          <w:rFonts w:ascii="Calibri" w:hAnsi="Calibri" w:cs="Calibri"/>
          <w:szCs w:val="16"/>
        </w:rPr>
        <w:tab/>
      </w:r>
      <w:r w:rsidR="001A278C">
        <w:rPr>
          <w:rFonts w:ascii="Calibri" w:hAnsi="Calibri" w:cs="Calibri"/>
          <w:szCs w:val="16"/>
        </w:rPr>
        <w:tab/>
      </w:r>
      <w:r w:rsidR="001A278C">
        <w:rPr>
          <w:rFonts w:ascii="Calibri" w:hAnsi="Calibri" w:cs="Calibri"/>
          <w:szCs w:val="16"/>
        </w:rPr>
        <w:tab/>
        <w:t xml:space="preserve">      </w:t>
      </w:r>
      <w:r w:rsidRPr="004B0E35">
        <w:rPr>
          <w:rFonts w:ascii="Calibri" w:hAnsi="Calibri" w:cs="Calibri"/>
          <w:szCs w:val="16"/>
        </w:rPr>
        <w:t>Cargo</w:t>
      </w:r>
      <w:r w:rsidR="001A278C">
        <w:rPr>
          <w:rFonts w:ascii="Calibri" w:hAnsi="Calibri" w:cs="Calibri"/>
          <w:szCs w:val="16"/>
        </w:rPr>
        <w:tab/>
      </w:r>
      <w:r w:rsidR="001A278C">
        <w:rPr>
          <w:rFonts w:ascii="Calibri" w:hAnsi="Calibri" w:cs="Calibri"/>
          <w:szCs w:val="16"/>
        </w:rPr>
        <w:tab/>
      </w:r>
      <w:r w:rsidR="001A278C">
        <w:rPr>
          <w:rFonts w:ascii="Calibri" w:hAnsi="Calibri" w:cs="Calibri"/>
          <w:szCs w:val="16"/>
        </w:rPr>
        <w:tab/>
      </w:r>
      <w:r w:rsidR="001A278C">
        <w:rPr>
          <w:rFonts w:ascii="Calibri" w:hAnsi="Calibri" w:cs="Calibri"/>
          <w:szCs w:val="16"/>
        </w:rPr>
        <w:tab/>
      </w:r>
      <w:r w:rsidRPr="004B0E35">
        <w:rPr>
          <w:rFonts w:ascii="Calibri" w:hAnsi="Calibri" w:cs="Calibri"/>
          <w:szCs w:val="16"/>
        </w:rPr>
        <w:t>Cargo</w:t>
      </w:r>
    </w:p>
    <w:p w14:paraId="179CA287" w14:textId="77777777" w:rsidR="00CA0A70" w:rsidRPr="004B0E35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16"/>
        </w:rPr>
      </w:pPr>
      <w:r w:rsidRPr="004B0E35">
        <w:rPr>
          <w:rFonts w:ascii="Calibri" w:hAnsi="Calibri" w:cs="Calibri"/>
          <w:szCs w:val="16"/>
        </w:rPr>
        <w:t>__________________________________________        _________________________</w:t>
      </w:r>
    </w:p>
    <w:p w14:paraId="6F13C96A" w14:textId="42A0F775" w:rsidR="00CA0A70" w:rsidRPr="004B0E35" w:rsidRDefault="00CA0A70" w:rsidP="00CA0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16"/>
        </w:rPr>
      </w:pPr>
      <w:r w:rsidRPr="004B0E35">
        <w:rPr>
          <w:rFonts w:ascii="Calibri" w:hAnsi="Calibri" w:cs="Calibri"/>
          <w:i/>
          <w:iCs/>
          <w:szCs w:val="16"/>
        </w:rPr>
        <w:t>(nome do representante legal)</w:t>
      </w:r>
      <w:r w:rsidR="004A40C1">
        <w:rPr>
          <w:rFonts w:ascii="Calibri" w:hAnsi="Calibri" w:cs="Calibri"/>
          <w:i/>
          <w:iCs/>
          <w:szCs w:val="16"/>
        </w:rPr>
        <w:t xml:space="preserve">  </w:t>
      </w:r>
      <w:r w:rsidRPr="004B0E35">
        <w:rPr>
          <w:rFonts w:ascii="Calibri" w:hAnsi="Calibri" w:cs="Calibri"/>
          <w:i/>
          <w:iCs/>
          <w:szCs w:val="16"/>
        </w:rPr>
        <w:t>(nome do representante legal)</w:t>
      </w:r>
      <w:r w:rsidR="004A40C1">
        <w:rPr>
          <w:rFonts w:ascii="Calibri" w:hAnsi="Calibri" w:cs="Calibri"/>
          <w:i/>
          <w:iCs/>
          <w:szCs w:val="16"/>
        </w:rPr>
        <w:t xml:space="preserve"> </w:t>
      </w:r>
      <w:r w:rsidRPr="004B0E35">
        <w:rPr>
          <w:rFonts w:ascii="Calibri" w:hAnsi="Calibri" w:cs="Calibri"/>
          <w:i/>
          <w:iCs/>
          <w:szCs w:val="16"/>
        </w:rPr>
        <w:t>(nome do representante legal)</w:t>
      </w:r>
    </w:p>
    <w:p w14:paraId="16AE9F19" w14:textId="77777777" w:rsidR="007D0A23" w:rsidRDefault="007D0A23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Cs w:val="16"/>
        </w:rPr>
      </w:pPr>
    </w:p>
    <w:p w14:paraId="46AB97D2" w14:textId="6522E66F" w:rsidR="00CA0A70" w:rsidRDefault="00CA0A70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Cs w:val="16"/>
        </w:rPr>
      </w:pPr>
      <w:r w:rsidRPr="00E62808">
        <w:rPr>
          <w:rFonts w:ascii="Calibri" w:hAnsi="Calibri" w:cs="Calibri"/>
          <w:i/>
          <w:iCs/>
          <w:szCs w:val="16"/>
        </w:rPr>
        <w:t>(acrescentar outorgantes em função do número de parceiros envolvidos)</w:t>
      </w:r>
    </w:p>
    <w:p w14:paraId="6825F0EE" w14:textId="77777777" w:rsidR="00E62808" w:rsidRDefault="00E62808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Cs w:val="16"/>
        </w:rPr>
      </w:pPr>
    </w:p>
    <w:p w14:paraId="1298C11E" w14:textId="77777777" w:rsidR="00E62808" w:rsidRDefault="00E62808" w:rsidP="00CA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Cs w:val="16"/>
        </w:rPr>
      </w:pPr>
    </w:p>
    <w:p w14:paraId="468F72FB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507"/>
        <w:gridCol w:w="2509"/>
      </w:tblGrid>
      <w:tr w:rsidR="004B0E35" w:rsidRPr="004B0E35" w14:paraId="576FA27C" w14:textId="77777777" w:rsidTr="00E61CC2">
        <w:trPr>
          <w:trHeight w:val="81"/>
        </w:trPr>
        <w:tc>
          <w:tcPr>
            <w:tcW w:w="7523" w:type="dxa"/>
            <w:gridSpan w:val="3"/>
          </w:tcPr>
          <w:p w14:paraId="4FA59F4A" w14:textId="4E1E0E88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36"/>
                <w:szCs w:val="28"/>
              </w:rPr>
            </w:pPr>
            <w:r w:rsidRPr="004B0E35">
              <w:rPr>
                <w:rFonts w:cstheme="minorHAnsi"/>
                <w:b/>
                <w:bCs/>
                <w:sz w:val="36"/>
                <w:szCs w:val="28"/>
              </w:rPr>
              <w:t>ANEXO I  –</w:t>
            </w:r>
            <w:r w:rsidR="00E61CC2">
              <w:rPr>
                <w:rFonts w:cstheme="minorHAnsi"/>
                <w:b/>
                <w:bCs/>
                <w:sz w:val="36"/>
                <w:szCs w:val="28"/>
              </w:rPr>
              <w:t xml:space="preserve"> </w:t>
            </w:r>
            <w:r w:rsidR="001A278C">
              <w:rPr>
                <w:rFonts w:cstheme="minorHAnsi"/>
                <w:b/>
                <w:bCs/>
                <w:sz w:val="36"/>
                <w:szCs w:val="28"/>
              </w:rPr>
              <w:t>Ficha Sintética dos P</w:t>
            </w:r>
            <w:bookmarkStart w:id="0" w:name="_GoBack"/>
            <w:bookmarkEnd w:id="0"/>
            <w:r w:rsidRPr="004B0E35">
              <w:rPr>
                <w:rFonts w:cstheme="minorHAnsi"/>
                <w:b/>
                <w:bCs/>
                <w:sz w:val="36"/>
                <w:szCs w:val="28"/>
              </w:rPr>
              <w:t>arceiros</w:t>
            </w:r>
          </w:p>
          <w:p w14:paraId="73FE0E50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3AEBAB" w14:textId="1FDCC854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IDENTIFICAÇÃO DA ENTIDADE E PESSOA DE CONTACT0</w:t>
            </w:r>
          </w:p>
        </w:tc>
      </w:tr>
      <w:tr w:rsidR="004B0E35" w:rsidRPr="004B0E35" w14:paraId="1366CD83" w14:textId="77777777" w:rsidTr="00E61CC2">
        <w:trPr>
          <w:trHeight w:val="81"/>
        </w:trPr>
        <w:tc>
          <w:tcPr>
            <w:tcW w:w="7523" w:type="dxa"/>
            <w:gridSpan w:val="3"/>
          </w:tcPr>
          <w:p w14:paraId="70B9650E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Entidade:</w:t>
            </w:r>
          </w:p>
        </w:tc>
      </w:tr>
      <w:tr w:rsidR="004B0E35" w:rsidRPr="004B0E35" w14:paraId="59F18C04" w14:textId="77777777" w:rsidTr="00E61CC2">
        <w:trPr>
          <w:trHeight w:val="81"/>
        </w:trPr>
        <w:tc>
          <w:tcPr>
            <w:tcW w:w="7523" w:type="dxa"/>
            <w:gridSpan w:val="3"/>
          </w:tcPr>
          <w:p w14:paraId="69E6E524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Morada:</w:t>
            </w:r>
          </w:p>
        </w:tc>
      </w:tr>
      <w:tr w:rsidR="004B0E35" w:rsidRPr="004B0E35" w14:paraId="62F3B5ED" w14:textId="77777777" w:rsidTr="00E61CC2">
        <w:trPr>
          <w:trHeight w:val="81"/>
        </w:trPr>
        <w:tc>
          <w:tcPr>
            <w:tcW w:w="2507" w:type="dxa"/>
          </w:tcPr>
          <w:p w14:paraId="22954B8C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Telefone:</w:t>
            </w:r>
          </w:p>
        </w:tc>
        <w:tc>
          <w:tcPr>
            <w:tcW w:w="2507" w:type="dxa"/>
          </w:tcPr>
          <w:p w14:paraId="54800862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2508" w:type="dxa"/>
          </w:tcPr>
          <w:p w14:paraId="4ECE7F3A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Website</w:t>
            </w:r>
          </w:p>
        </w:tc>
      </w:tr>
      <w:tr w:rsidR="004B0E35" w:rsidRPr="004B0E35" w14:paraId="53D2601E" w14:textId="77777777" w:rsidTr="00E61CC2">
        <w:trPr>
          <w:trHeight w:val="180"/>
        </w:trPr>
        <w:tc>
          <w:tcPr>
            <w:tcW w:w="7523" w:type="dxa"/>
            <w:gridSpan w:val="3"/>
          </w:tcPr>
          <w:p w14:paraId="3A97277B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Pessoa de contacto:</w:t>
            </w:r>
          </w:p>
        </w:tc>
      </w:tr>
      <w:tr w:rsidR="004B0E35" w:rsidRPr="004B0E35" w14:paraId="4AA5A487" w14:textId="77777777" w:rsidTr="00E61CC2">
        <w:trPr>
          <w:trHeight w:val="81"/>
        </w:trPr>
        <w:tc>
          <w:tcPr>
            <w:tcW w:w="2507" w:type="dxa"/>
          </w:tcPr>
          <w:p w14:paraId="48BE2ED9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Cargo:</w:t>
            </w:r>
          </w:p>
        </w:tc>
        <w:tc>
          <w:tcPr>
            <w:tcW w:w="2507" w:type="dxa"/>
          </w:tcPr>
          <w:p w14:paraId="43180D67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Telefone:</w:t>
            </w:r>
          </w:p>
        </w:tc>
        <w:tc>
          <w:tcPr>
            <w:tcW w:w="2508" w:type="dxa"/>
          </w:tcPr>
          <w:p w14:paraId="0CC708B4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color w:val="000000"/>
                <w:sz w:val="28"/>
                <w:szCs w:val="28"/>
              </w:rPr>
              <w:t>Email:</w:t>
            </w:r>
          </w:p>
        </w:tc>
      </w:tr>
    </w:tbl>
    <w:p w14:paraId="09354989" w14:textId="77777777" w:rsidR="00E62808" w:rsidRPr="004B0E35" w:rsidRDefault="00E62808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1BA4C1C2" w14:textId="77777777" w:rsidR="004B0E35" w:rsidRPr="004B0E35" w:rsidRDefault="004B0E35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38EE5894" w14:textId="004311DD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B0E35">
        <w:rPr>
          <w:rFonts w:cstheme="minorHAnsi"/>
          <w:b/>
          <w:color w:val="000000"/>
          <w:sz w:val="28"/>
          <w:szCs w:val="28"/>
        </w:rPr>
        <w:t>ENQUADRAMENTO DA ENTIDADE</w:t>
      </w:r>
      <w:r w:rsidRPr="004B0E35">
        <w:rPr>
          <w:rFonts w:cstheme="minorHAnsi"/>
          <w:color w:val="000000"/>
          <w:sz w:val="28"/>
          <w:szCs w:val="28"/>
        </w:rPr>
        <w:t xml:space="preserve"> (constituição/estatutos)</w:t>
      </w:r>
      <w:r>
        <w:rPr>
          <w:rFonts w:cstheme="minorHAnsi"/>
          <w:color w:val="000000"/>
          <w:sz w:val="28"/>
          <w:szCs w:val="28"/>
        </w:rPr>
        <w:t>:</w:t>
      </w:r>
    </w:p>
    <w:p w14:paraId="1783D3A9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F46E952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W w:w="946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B0E35" w:rsidRPr="004B0E35" w14:paraId="6922D419" w14:textId="77777777" w:rsidTr="00E61CC2">
        <w:trPr>
          <w:trHeight w:val="87"/>
        </w:trPr>
        <w:tc>
          <w:tcPr>
            <w:tcW w:w="9468" w:type="dxa"/>
          </w:tcPr>
          <w:p w14:paraId="7E71A70F" w14:textId="5DC4D27F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CONTRIBUTO DO PARCEIRO PARA O PROJETO </w:t>
            </w:r>
            <w:r w:rsidR="00E61CC2">
              <w:rPr>
                <w:rFonts w:cstheme="minorHAnsi"/>
                <w:color w:val="000000"/>
                <w:sz w:val="28"/>
                <w:szCs w:val="28"/>
              </w:rPr>
              <w:t xml:space="preserve">(grau de </w:t>
            </w:r>
            <w:r w:rsidRPr="004B0E35">
              <w:rPr>
                <w:rFonts w:cstheme="minorHAnsi"/>
                <w:color w:val="000000"/>
                <w:sz w:val="28"/>
                <w:szCs w:val="28"/>
              </w:rPr>
              <w:t>especialização do parceiro -</w:t>
            </w:r>
            <w:r w:rsidR="00E61CC2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B0E35">
              <w:rPr>
                <w:rFonts w:cstheme="minorHAnsi"/>
                <w:color w:val="000000"/>
                <w:sz w:val="28"/>
                <w:szCs w:val="28"/>
              </w:rPr>
              <w:t>contributos técnico e científicos)</w:t>
            </w:r>
          </w:p>
        </w:tc>
      </w:tr>
    </w:tbl>
    <w:p w14:paraId="54B6C3D6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E5EF105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W w:w="93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4B0E35" w:rsidRPr="004B0E35" w14:paraId="1B01539A" w14:textId="77777777" w:rsidTr="00E61CC2">
        <w:trPr>
          <w:trHeight w:val="52"/>
        </w:trPr>
        <w:tc>
          <w:tcPr>
            <w:tcW w:w="9330" w:type="dxa"/>
          </w:tcPr>
          <w:p w14:paraId="1B515A49" w14:textId="28110A4D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PORTFÓLIO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B0E35">
              <w:rPr>
                <w:rFonts w:cstheme="minorHAnsi"/>
                <w:color w:val="000000"/>
                <w:sz w:val="28"/>
                <w:szCs w:val="28"/>
              </w:rPr>
              <w:t>(principais projetos que evidenciam a experiência anterior no âmbito das funções a desenvolver na operação)</w:t>
            </w:r>
          </w:p>
        </w:tc>
      </w:tr>
    </w:tbl>
    <w:p w14:paraId="1AA9E67A" w14:textId="77777777" w:rsidR="004B0E35" w:rsidRPr="004B0E35" w:rsidRDefault="004B0E35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A19CD6F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W w:w="88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31"/>
      </w:tblGrid>
      <w:tr w:rsidR="004B0E35" w:rsidRPr="004B0E35" w14:paraId="61566EBE" w14:textId="77777777" w:rsidTr="00E61CC2">
        <w:trPr>
          <w:trHeight w:val="59"/>
        </w:trPr>
        <w:tc>
          <w:tcPr>
            <w:tcW w:w="8831" w:type="dxa"/>
          </w:tcPr>
          <w:p w14:paraId="3AEAEB6C" w14:textId="77777777" w:rsidR="004B0E35" w:rsidRPr="004B0E35" w:rsidRDefault="004B0E35" w:rsidP="004B0E3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COMPLEMENTARIDADE </w:t>
            </w:r>
            <w:r w:rsidRPr="004B0E35">
              <w:rPr>
                <w:rFonts w:cstheme="minorHAnsi"/>
                <w:color w:val="000000"/>
                <w:sz w:val="28"/>
                <w:szCs w:val="28"/>
              </w:rPr>
              <w:t>(em que medida as funções do parceiro são complementares às dos outros parceiros)</w:t>
            </w:r>
          </w:p>
        </w:tc>
      </w:tr>
    </w:tbl>
    <w:p w14:paraId="1CF0ED73" w14:textId="77777777" w:rsidR="004B0E35" w:rsidRPr="004B0E35" w:rsidRDefault="004B0E35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4BE34710" w14:textId="2A3F8545" w:rsidR="004B0E35" w:rsidRPr="004B0E35" w:rsidRDefault="004B0E35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40"/>
          <w:szCs w:val="28"/>
        </w:rPr>
      </w:pPr>
      <w:r w:rsidRPr="004B0E35">
        <w:rPr>
          <w:rFonts w:cstheme="minorHAnsi"/>
          <w:b/>
          <w:iCs/>
          <w:sz w:val="40"/>
          <w:szCs w:val="28"/>
        </w:rPr>
        <w:t xml:space="preserve">Anexo II </w:t>
      </w:r>
    </w:p>
    <w:p w14:paraId="16AFD0DD" w14:textId="77777777" w:rsidR="004B0E35" w:rsidRPr="004B0E35" w:rsidRDefault="004B0E35" w:rsidP="004B0E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2"/>
      </w:tblGrid>
      <w:tr w:rsidR="004B0E35" w:rsidRPr="004B0E35" w14:paraId="133315BE" w14:textId="77777777">
        <w:trPr>
          <w:trHeight w:val="275"/>
        </w:trPr>
        <w:tc>
          <w:tcPr>
            <w:tcW w:w="8852" w:type="dxa"/>
          </w:tcPr>
          <w:p w14:paraId="71EC5984" w14:textId="50A865FF" w:rsidR="004B0E35" w:rsidRPr="004B0E35" w:rsidRDefault="004B0E35" w:rsidP="00E6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B0E3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Descrição dos mecanismos de articulação entre parceiros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1CC2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4B0E35">
              <w:rPr>
                <w:rFonts w:cstheme="minorHAnsi"/>
                <w:color w:val="000000"/>
                <w:sz w:val="28"/>
                <w:szCs w:val="28"/>
              </w:rPr>
              <w:t>plataforma colaborativa de comunicações; periodicidade das reuniões; metodologias e instrumentos de intervenções; processo de tomada de decisão; meios e datas de disseminação; planeamento, acompanhamento e avaliação das ações; etc.)</w:t>
            </w:r>
          </w:p>
        </w:tc>
      </w:tr>
    </w:tbl>
    <w:p w14:paraId="61E86FEC" w14:textId="77777777" w:rsidR="004B0E35" w:rsidRPr="004B0E35" w:rsidRDefault="004B0E35" w:rsidP="00CA0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sectPr w:rsidR="004B0E35" w:rsidRPr="004B0E35" w:rsidSect="00B56D47"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67FB2" w14:textId="77777777" w:rsidR="00657076" w:rsidRDefault="00657076" w:rsidP="00B56D47">
      <w:pPr>
        <w:spacing w:after="0" w:line="240" w:lineRule="auto"/>
      </w:pPr>
      <w:r>
        <w:separator/>
      </w:r>
    </w:p>
  </w:endnote>
  <w:endnote w:type="continuationSeparator" w:id="0">
    <w:p w14:paraId="06682C6D" w14:textId="77777777" w:rsidR="00657076" w:rsidRDefault="00657076" w:rsidP="00B5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gular Bold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3D61" w14:textId="77777777" w:rsidR="00657076" w:rsidRDefault="00657076" w:rsidP="00B56D47">
      <w:pPr>
        <w:spacing w:after="0" w:line="240" w:lineRule="auto"/>
      </w:pPr>
      <w:r>
        <w:separator/>
      </w:r>
    </w:p>
  </w:footnote>
  <w:footnote w:type="continuationSeparator" w:id="0">
    <w:p w14:paraId="78A590E3" w14:textId="77777777" w:rsidR="00657076" w:rsidRDefault="00657076" w:rsidP="00B5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4DD"/>
    <w:multiLevelType w:val="hybridMultilevel"/>
    <w:tmpl w:val="5100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98D"/>
    <w:multiLevelType w:val="hybridMultilevel"/>
    <w:tmpl w:val="F7FAC96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911"/>
    <w:multiLevelType w:val="multilevel"/>
    <w:tmpl w:val="E4A6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06FC1"/>
    <w:multiLevelType w:val="multilevel"/>
    <w:tmpl w:val="166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B687C"/>
    <w:multiLevelType w:val="hybridMultilevel"/>
    <w:tmpl w:val="A468A0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5F2B"/>
    <w:multiLevelType w:val="hybridMultilevel"/>
    <w:tmpl w:val="1EF27B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A10BE"/>
    <w:multiLevelType w:val="hybridMultilevel"/>
    <w:tmpl w:val="5A526B58"/>
    <w:lvl w:ilvl="0" w:tplc="DC425E2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C7597"/>
    <w:multiLevelType w:val="hybridMultilevel"/>
    <w:tmpl w:val="D2B2A7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5588"/>
    <w:multiLevelType w:val="hybridMultilevel"/>
    <w:tmpl w:val="BDE8EB84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95473"/>
    <w:multiLevelType w:val="hybridMultilevel"/>
    <w:tmpl w:val="5100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2461"/>
    <w:multiLevelType w:val="hybridMultilevel"/>
    <w:tmpl w:val="73DE7D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9773A"/>
    <w:multiLevelType w:val="hybridMultilevel"/>
    <w:tmpl w:val="995A80F0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4003D"/>
    <w:multiLevelType w:val="hybridMultilevel"/>
    <w:tmpl w:val="B1CA1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7571A"/>
    <w:multiLevelType w:val="hybridMultilevel"/>
    <w:tmpl w:val="4B1A71D6"/>
    <w:lvl w:ilvl="0" w:tplc="8BF826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D9"/>
    <w:rsid w:val="00026EBE"/>
    <w:rsid w:val="00057262"/>
    <w:rsid w:val="0006103B"/>
    <w:rsid w:val="000C3294"/>
    <w:rsid w:val="00143633"/>
    <w:rsid w:val="00152536"/>
    <w:rsid w:val="00166FD9"/>
    <w:rsid w:val="0017182E"/>
    <w:rsid w:val="001A278C"/>
    <w:rsid w:val="001A3813"/>
    <w:rsid w:val="001A50DA"/>
    <w:rsid w:val="001A5E4C"/>
    <w:rsid w:val="001B6FCC"/>
    <w:rsid w:val="001D4FED"/>
    <w:rsid w:val="001E012F"/>
    <w:rsid w:val="001E5BB0"/>
    <w:rsid w:val="00211FF7"/>
    <w:rsid w:val="002219D3"/>
    <w:rsid w:val="00267793"/>
    <w:rsid w:val="00277A21"/>
    <w:rsid w:val="002927CE"/>
    <w:rsid w:val="002B0711"/>
    <w:rsid w:val="002B1976"/>
    <w:rsid w:val="00300C20"/>
    <w:rsid w:val="0032750B"/>
    <w:rsid w:val="003332E1"/>
    <w:rsid w:val="00337C91"/>
    <w:rsid w:val="003522EA"/>
    <w:rsid w:val="003615BF"/>
    <w:rsid w:val="00366C20"/>
    <w:rsid w:val="003767E3"/>
    <w:rsid w:val="00383BF0"/>
    <w:rsid w:val="003859A9"/>
    <w:rsid w:val="00385FA8"/>
    <w:rsid w:val="00387EF1"/>
    <w:rsid w:val="003F31A5"/>
    <w:rsid w:val="0041036B"/>
    <w:rsid w:val="0042111C"/>
    <w:rsid w:val="004228CE"/>
    <w:rsid w:val="0043626A"/>
    <w:rsid w:val="004377D6"/>
    <w:rsid w:val="00437B1B"/>
    <w:rsid w:val="00437B7B"/>
    <w:rsid w:val="00451CD9"/>
    <w:rsid w:val="004A40C1"/>
    <w:rsid w:val="004A65A9"/>
    <w:rsid w:val="004B0E35"/>
    <w:rsid w:val="004B5C2E"/>
    <w:rsid w:val="004E3984"/>
    <w:rsid w:val="004E4439"/>
    <w:rsid w:val="00546351"/>
    <w:rsid w:val="005B7AF9"/>
    <w:rsid w:val="005D1145"/>
    <w:rsid w:val="005E1EB8"/>
    <w:rsid w:val="0060652E"/>
    <w:rsid w:val="00612935"/>
    <w:rsid w:val="0064056A"/>
    <w:rsid w:val="006526C6"/>
    <w:rsid w:val="00653BA7"/>
    <w:rsid w:val="00657076"/>
    <w:rsid w:val="00661F27"/>
    <w:rsid w:val="006662A6"/>
    <w:rsid w:val="006A2FA1"/>
    <w:rsid w:val="006B41E3"/>
    <w:rsid w:val="006E249E"/>
    <w:rsid w:val="006E62D0"/>
    <w:rsid w:val="00725FC0"/>
    <w:rsid w:val="007A3671"/>
    <w:rsid w:val="007D0A23"/>
    <w:rsid w:val="007F08E5"/>
    <w:rsid w:val="008012C5"/>
    <w:rsid w:val="0082132E"/>
    <w:rsid w:val="00831505"/>
    <w:rsid w:val="0085007D"/>
    <w:rsid w:val="008606D5"/>
    <w:rsid w:val="008A5458"/>
    <w:rsid w:val="008C3CE1"/>
    <w:rsid w:val="00931017"/>
    <w:rsid w:val="00943AFA"/>
    <w:rsid w:val="00947DA2"/>
    <w:rsid w:val="009566A5"/>
    <w:rsid w:val="00966344"/>
    <w:rsid w:val="00966CF9"/>
    <w:rsid w:val="0097129A"/>
    <w:rsid w:val="009C3812"/>
    <w:rsid w:val="00A4751E"/>
    <w:rsid w:val="00A92CB1"/>
    <w:rsid w:val="00AA6135"/>
    <w:rsid w:val="00AC4C87"/>
    <w:rsid w:val="00B20A6A"/>
    <w:rsid w:val="00B53131"/>
    <w:rsid w:val="00B56D47"/>
    <w:rsid w:val="00B5712B"/>
    <w:rsid w:val="00B8741B"/>
    <w:rsid w:val="00C0655D"/>
    <w:rsid w:val="00C06D43"/>
    <w:rsid w:val="00C15558"/>
    <w:rsid w:val="00C65D4A"/>
    <w:rsid w:val="00C955AE"/>
    <w:rsid w:val="00CA0A70"/>
    <w:rsid w:val="00CB746F"/>
    <w:rsid w:val="00D56A84"/>
    <w:rsid w:val="00D62671"/>
    <w:rsid w:val="00D80864"/>
    <w:rsid w:val="00DD26D7"/>
    <w:rsid w:val="00DF7620"/>
    <w:rsid w:val="00E07C59"/>
    <w:rsid w:val="00E132C9"/>
    <w:rsid w:val="00E13B18"/>
    <w:rsid w:val="00E14748"/>
    <w:rsid w:val="00E17E9B"/>
    <w:rsid w:val="00E4373B"/>
    <w:rsid w:val="00E61CC2"/>
    <w:rsid w:val="00E62808"/>
    <w:rsid w:val="00E67605"/>
    <w:rsid w:val="00E85C8B"/>
    <w:rsid w:val="00E91FFE"/>
    <w:rsid w:val="00EA382D"/>
    <w:rsid w:val="00EC4D5E"/>
    <w:rsid w:val="00ED0308"/>
    <w:rsid w:val="00EF506D"/>
    <w:rsid w:val="00EF55F0"/>
    <w:rsid w:val="00F01319"/>
    <w:rsid w:val="00F01BA3"/>
    <w:rsid w:val="00F03DAB"/>
    <w:rsid w:val="00F07CB3"/>
    <w:rsid w:val="00F14960"/>
    <w:rsid w:val="00F154FD"/>
    <w:rsid w:val="00F33DBE"/>
    <w:rsid w:val="00F9058B"/>
    <w:rsid w:val="00F9218F"/>
    <w:rsid w:val="00FA77B5"/>
    <w:rsid w:val="00FB173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0A5EB"/>
  <w15:docId w15:val="{9A017624-6C41-4E1B-8A05-E4894858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6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3671"/>
    <w:pPr>
      <w:ind w:left="720"/>
      <w:contextualSpacing/>
    </w:pPr>
  </w:style>
  <w:style w:type="table" w:styleId="Tabelacomgrelha">
    <w:name w:val="Table Grid"/>
    <w:basedOn w:val="Tabelanormal"/>
    <w:uiPriority w:val="59"/>
    <w:rsid w:val="007A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A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367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1E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1EB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1E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1EB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1EB8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B5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6D47"/>
  </w:style>
  <w:style w:type="paragraph" w:styleId="Rodap">
    <w:name w:val="footer"/>
    <w:basedOn w:val="Normal"/>
    <w:link w:val="RodapCarter"/>
    <w:uiPriority w:val="99"/>
    <w:unhideWhenUsed/>
    <w:rsid w:val="00B5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bserva_x00e7__x00f5_es xmlns="461439EB-E02F-41D5-A63F-728F81B643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73E9786A9918419EEF5CD92373260D" ma:contentTypeVersion="9" ma:contentTypeDescription="Criar um novo documento." ma:contentTypeScope="" ma:versionID="c3b96ee265cd085a14fd2bd61594a26e">
  <xsd:schema xmlns:xsd="http://www.w3.org/2001/XMLSchema" xmlns:xs="http://www.w3.org/2001/XMLSchema" xmlns:p="http://schemas.microsoft.com/office/2006/metadata/properties" xmlns:ns3="461439EB-E02F-41D5-A63F-728F81B64399" targetNamespace="http://schemas.microsoft.com/office/2006/metadata/properties" ma:root="true" ma:fieldsID="bd997b6429da43ddbc41fddbe126219c" ns3:_="">
    <xsd:import namespace="461439EB-E02F-41D5-A63F-728F81B64399"/>
    <xsd:element name="properties">
      <xsd:complexType>
        <xsd:sequence>
          <xsd:element name="documentManagement">
            <xsd:complexType>
              <xsd:all>
                <xsd:element ref="ns3:Observa_x00e7__x00f5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39EB-E02F-41D5-A63F-728F81B64399" elementFormDefault="qualified">
    <xsd:import namespace="http://schemas.microsoft.com/office/2006/documentManagement/types"/>
    <xsd:import namespace="http://schemas.microsoft.com/office/infopath/2007/PartnerControls"/>
    <xsd:element name="Observa_x00e7__x00f5_es" ma:index="12" nillable="true" ma:displayName="Observações" ma:internalName="Observa_x00e7__x00f5_e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EB40-C500-483D-BA31-DF62FB713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86ECA-3CE6-4201-849C-9B0A56594EFA}">
  <ds:schemaRefs>
    <ds:schemaRef ds:uri="http://schemas.microsoft.com/office/2006/metadata/properties"/>
    <ds:schemaRef ds:uri="461439EB-E02F-41D5-A63F-728F81B64399"/>
  </ds:schemaRefs>
</ds:datastoreItem>
</file>

<file path=customXml/itemProps3.xml><?xml version="1.0" encoding="utf-8"?>
<ds:datastoreItem xmlns:ds="http://schemas.openxmlformats.org/officeDocument/2006/customXml" ds:itemID="{8C843B56-1FE1-42FE-8EBB-DDA3780F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439EB-E02F-41D5-A63F-728F81B64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15695-02EC-4D9C-874B-E334B844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Coelho</dc:creator>
  <cp:lastModifiedBy>Carla Maria Alves Madeira Marques de Queirós</cp:lastModifiedBy>
  <cp:revision>2</cp:revision>
  <dcterms:created xsi:type="dcterms:W3CDTF">2021-07-05T09:56:00Z</dcterms:created>
  <dcterms:modified xsi:type="dcterms:W3CDTF">2021-07-05T09:56:00Z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0x010100C573E9786A9918419EEF5CD92373260D</vt:lpwstr>
  </property>
  <property fmtid="{D5CDD505-2E9C-101B-9397-08002B2CF9AE}" pid="3" name="IsToSync">
    <vt:bool>true</vt:bool>
  </property>
  <property fmtid="{D5CDD505-2E9C-101B-9397-08002B2CF9AE}" pid="4" name="IsSync">
    <vt:bool>false</vt:bool>
  </property>
</Properties>
</file>